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C9" w:rsidRPr="00E643F9" w:rsidRDefault="00303998" w:rsidP="00E64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F9">
        <w:rPr>
          <w:rFonts w:ascii="Times New Roman" w:hAnsi="Times New Roman" w:cs="Times New Roman"/>
          <w:b/>
          <w:sz w:val="28"/>
          <w:szCs w:val="28"/>
        </w:rPr>
        <w:t>Промежуточная аттестация по русскому языку для учащихся 10 класса</w:t>
      </w:r>
    </w:p>
    <w:p w:rsidR="00C73C24" w:rsidRPr="00C73C24" w:rsidRDefault="00F0184B" w:rsidP="00C73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3C24" w:rsidRPr="00C73C24" w:rsidRDefault="00C73C24" w:rsidP="00180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b/>
          <w:sz w:val="28"/>
          <w:szCs w:val="28"/>
        </w:rPr>
        <w:t xml:space="preserve">Назначение КИМ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 w:rsidR="00E643F9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</w:p>
    <w:p w:rsidR="002A2807" w:rsidRPr="00AB19DB" w:rsidRDefault="00C73C24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C24">
        <w:rPr>
          <w:rFonts w:ascii="Times New Roman" w:hAnsi="Times New Roman" w:cs="Times New Roman"/>
          <w:sz w:val="28"/>
          <w:szCs w:val="28"/>
        </w:rPr>
        <w:t>Промежуточная аттестация по русскому языку проводится в 10 классе по модели, готовящей обучающихся к итоговой аттестации в новой форме (ЕГЭ), и предусматривает проверку их знаний по основным раз</w:t>
      </w:r>
      <w:r w:rsidR="001802CD">
        <w:rPr>
          <w:rFonts w:ascii="Times New Roman" w:hAnsi="Times New Roman" w:cs="Times New Roman"/>
          <w:sz w:val="28"/>
          <w:szCs w:val="28"/>
        </w:rPr>
        <w:t>делам программы русского языка.</w:t>
      </w:r>
    </w:p>
    <w:p w:rsidR="00AB19DB" w:rsidRPr="00AB19DB" w:rsidRDefault="00AB19DB" w:rsidP="001802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B19DB">
        <w:rPr>
          <w:rFonts w:ascii="Times New Roman" w:hAnsi="Times New Roman" w:cs="Times New Roman"/>
          <w:b/>
          <w:sz w:val="28"/>
          <w:szCs w:val="28"/>
        </w:rPr>
        <w:t xml:space="preserve">Структура КИМ 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Каждый вариант</w:t>
      </w:r>
      <w:r w:rsidR="00E643F9">
        <w:rPr>
          <w:rFonts w:ascii="Times New Roman" w:hAnsi="Times New Roman" w:cs="Times New Roman"/>
          <w:sz w:val="28"/>
          <w:szCs w:val="28"/>
        </w:rPr>
        <w:t xml:space="preserve"> </w:t>
      </w:r>
      <w:r w:rsidR="00F0184B">
        <w:rPr>
          <w:rFonts w:ascii="Times New Roman" w:hAnsi="Times New Roman" w:cs="Times New Roman"/>
          <w:sz w:val="28"/>
          <w:szCs w:val="28"/>
        </w:rPr>
        <w:t>(их всего 4)</w:t>
      </w:r>
      <w:r w:rsidRPr="00AB19DB">
        <w:rPr>
          <w:rFonts w:ascii="Times New Roman" w:hAnsi="Times New Roman" w:cs="Times New Roman"/>
          <w:sz w:val="28"/>
          <w:szCs w:val="28"/>
        </w:rPr>
        <w:t xml:space="preserve"> работы состоит из </w:t>
      </w:r>
      <w:r>
        <w:rPr>
          <w:rFonts w:ascii="Times New Roman" w:hAnsi="Times New Roman" w:cs="Times New Roman"/>
          <w:sz w:val="28"/>
          <w:szCs w:val="28"/>
        </w:rPr>
        <w:t>одной части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и включает в себя 2</w:t>
      </w:r>
      <w:r>
        <w:rPr>
          <w:rFonts w:ascii="Times New Roman" w:hAnsi="Times New Roman" w:cs="Times New Roman"/>
          <w:sz w:val="28"/>
          <w:szCs w:val="28"/>
        </w:rPr>
        <w:t xml:space="preserve">5 заданий, различающихся формой </w:t>
      </w:r>
      <w:r w:rsidRPr="00AB19DB">
        <w:rPr>
          <w:rFonts w:ascii="Times New Roman" w:hAnsi="Times New Roman" w:cs="Times New Roman"/>
          <w:sz w:val="28"/>
          <w:szCs w:val="28"/>
        </w:rPr>
        <w:t>и уровнем сложности.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 xml:space="preserve">25 заданий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Pr="00AB19DB">
        <w:rPr>
          <w:rFonts w:ascii="Times New Roman" w:hAnsi="Times New Roman" w:cs="Times New Roman"/>
          <w:sz w:val="28"/>
          <w:szCs w:val="28"/>
        </w:rPr>
        <w:t>кратки</w:t>
      </w:r>
      <w:r>
        <w:rPr>
          <w:rFonts w:ascii="Times New Roman" w:hAnsi="Times New Roman" w:cs="Times New Roman"/>
          <w:sz w:val="28"/>
          <w:szCs w:val="28"/>
        </w:rPr>
        <w:t>й ответ</w:t>
      </w:r>
      <w:r w:rsidRPr="00AB19DB">
        <w:rPr>
          <w:rFonts w:ascii="Times New Roman" w:hAnsi="Times New Roman" w:cs="Times New Roman"/>
          <w:sz w:val="28"/>
          <w:szCs w:val="28"/>
        </w:rPr>
        <w:t>.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В работе предложены следующие разновидности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заданий с кратким ответом: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– задания открытого типа на запись самостоятельно сформулированного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правильного ответа;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задания на выбор </w:t>
      </w:r>
      <w:r w:rsidRPr="00AB19DB">
        <w:rPr>
          <w:rFonts w:ascii="Times New Roman" w:hAnsi="Times New Roman" w:cs="Times New Roman"/>
          <w:sz w:val="28"/>
          <w:szCs w:val="28"/>
        </w:rPr>
        <w:t>и запись одного или нескольких правильных ответов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из предложенного перечня ответов.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Ответ на задания даётся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записью в виде </w:t>
      </w:r>
      <w:r w:rsidRPr="00AB19DB">
        <w:rPr>
          <w:rFonts w:ascii="Times New Roman" w:hAnsi="Times New Roman" w:cs="Times New Roman"/>
          <w:sz w:val="28"/>
          <w:szCs w:val="28"/>
        </w:rPr>
        <w:t>цифры (числа) или слова (нескольких слов), последовательности цифр</w:t>
      </w:r>
      <w:r w:rsidRPr="00AB19DB">
        <w:t xml:space="preserve"> </w:t>
      </w:r>
      <w:r w:rsidRPr="00AB19DB">
        <w:rPr>
          <w:rFonts w:ascii="Times New Roman" w:hAnsi="Times New Roman" w:cs="Times New Roman"/>
          <w:sz w:val="28"/>
          <w:szCs w:val="28"/>
        </w:rPr>
        <w:t>(чисел), з</w:t>
      </w:r>
      <w:r>
        <w:rPr>
          <w:rFonts w:ascii="Times New Roman" w:hAnsi="Times New Roman" w:cs="Times New Roman"/>
          <w:sz w:val="28"/>
          <w:szCs w:val="28"/>
        </w:rPr>
        <w:t xml:space="preserve">аписанных без пробелов, запятых </w:t>
      </w:r>
      <w:r w:rsidRPr="00AB19DB">
        <w:rPr>
          <w:rFonts w:ascii="Times New Roman" w:hAnsi="Times New Roman" w:cs="Times New Roman"/>
          <w:sz w:val="28"/>
          <w:szCs w:val="28"/>
        </w:rPr>
        <w:t>и других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DB">
        <w:rPr>
          <w:rFonts w:ascii="Times New Roman" w:hAnsi="Times New Roman" w:cs="Times New Roman"/>
          <w:sz w:val="28"/>
          <w:szCs w:val="28"/>
        </w:rPr>
        <w:t>символов.</w:t>
      </w:r>
    </w:p>
    <w:p w:rsidR="00AB19DB" w:rsidRP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Распределение заданий по частям экзаменационной работы с указанием</w:t>
      </w:r>
    </w:p>
    <w:p w:rsidR="00AB19DB" w:rsidRDefault="00AB19DB" w:rsidP="00AB1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9DB">
        <w:rPr>
          <w:rFonts w:ascii="Times New Roman" w:hAnsi="Times New Roman" w:cs="Times New Roman"/>
          <w:sz w:val="28"/>
          <w:szCs w:val="28"/>
        </w:rPr>
        <w:t>первичных баллов представлено в таблице 1.</w:t>
      </w:r>
    </w:p>
    <w:p w:rsidR="00AB19DB" w:rsidRPr="001802CD" w:rsidRDefault="00AB19DB" w:rsidP="001802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802CD">
        <w:rPr>
          <w:rFonts w:ascii="Times New Roman" w:hAnsi="Times New Roman" w:cs="Times New Roman"/>
          <w:b/>
          <w:sz w:val="28"/>
          <w:szCs w:val="28"/>
        </w:rPr>
        <w:t>Распределение заданий КИМ по содержанию и видам деятельности.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04"/>
        <w:gridCol w:w="1713"/>
        <w:gridCol w:w="2245"/>
      </w:tblGrid>
      <w:tr w:rsidR="00AB19DB" w:rsidTr="00AB19DB">
        <w:tc>
          <w:tcPr>
            <w:tcW w:w="6004" w:type="dxa"/>
          </w:tcPr>
          <w:p w:rsid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Содержательные разделы</w:t>
            </w:r>
          </w:p>
        </w:tc>
        <w:tc>
          <w:tcPr>
            <w:tcW w:w="1713" w:type="dxa"/>
          </w:tcPr>
          <w:p w:rsid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2245" w:type="dxa"/>
          </w:tcPr>
          <w:p w:rsid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AB19DB" w:rsidTr="00AB19DB">
        <w:tc>
          <w:tcPr>
            <w:tcW w:w="6004" w:type="dxa"/>
          </w:tcPr>
          <w:p w:rsidR="00AB19DB" w:rsidRP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DB">
              <w:rPr>
                <w:rFonts w:ascii="Times New Roman" w:hAnsi="Times New Roman" w:cs="Times New Roman"/>
                <w:sz w:val="28"/>
                <w:szCs w:val="28"/>
              </w:rPr>
              <w:t>Речь. Текст</w:t>
            </w:r>
          </w:p>
        </w:tc>
        <w:tc>
          <w:tcPr>
            <w:tcW w:w="1713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19DB" w:rsidTr="00AB19DB">
        <w:tc>
          <w:tcPr>
            <w:tcW w:w="6004" w:type="dxa"/>
          </w:tcPr>
          <w:p w:rsidR="00AB19DB" w:rsidRP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DB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1713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9DB" w:rsidTr="00AB19DB">
        <w:tc>
          <w:tcPr>
            <w:tcW w:w="6004" w:type="dxa"/>
          </w:tcPr>
          <w:p w:rsidR="00AB19DB" w:rsidRP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DB">
              <w:rPr>
                <w:rFonts w:ascii="Times New Roman" w:hAnsi="Times New Roman" w:cs="Times New Roman"/>
                <w:sz w:val="28"/>
                <w:szCs w:val="28"/>
              </w:rPr>
              <w:t>Речь. Нормы орфографии.</w:t>
            </w:r>
          </w:p>
        </w:tc>
        <w:tc>
          <w:tcPr>
            <w:tcW w:w="1713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19DB" w:rsidTr="00AB19DB">
        <w:tc>
          <w:tcPr>
            <w:tcW w:w="6004" w:type="dxa"/>
          </w:tcPr>
          <w:p w:rsidR="00AB19DB" w:rsidRP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DB">
              <w:rPr>
                <w:rFonts w:ascii="Times New Roman" w:hAnsi="Times New Roman" w:cs="Times New Roman"/>
                <w:sz w:val="28"/>
                <w:szCs w:val="28"/>
              </w:rPr>
              <w:t>Речь. Нормы пунктуации.</w:t>
            </w:r>
          </w:p>
        </w:tc>
        <w:tc>
          <w:tcPr>
            <w:tcW w:w="1713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19DB" w:rsidTr="00AB19DB">
        <w:tc>
          <w:tcPr>
            <w:tcW w:w="6004" w:type="dxa"/>
          </w:tcPr>
          <w:p w:rsidR="00AB19DB" w:rsidRP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DB">
              <w:rPr>
                <w:rFonts w:ascii="Times New Roman" w:hAnsi="Times New Roman" w:cs="Times New Roman"/>
                <w:sz w:val="28"/>
                <w:szCs w:val="28"/>
              </w:rPr>
              <w:t>Речь. Языковые нормы.</w:t>
            </w:r>
          </w:p>
        </w:tc>
        <w:tc>
          <w:tcPr>
            <w:tcW w:w="1713" w:type="dxa"/>
          </w:tcPr>
          <w:p w:rsidR="00AB19DB" w:rsidRPr="002A2807" w:rsidRDefault="002A2807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AB19DB" w:rsidRPr="002A2807" w:rsidRDefault="002A2807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19DB" w:rsidTr="00AB19DB">
        <w:tc>
          <w:tcPr>
            <w:tcW w:w="6004" w:type="dxa"/>
          </w:tcPr>
          <w:p w:rsidR="00AB19DB" w:rsidRPr="00AB19DB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DB">
              <w:rPr>
                <w:rFonts w:ascii="Times New Roman" w:hAnsi="Times New Roman" w:cs="Times New Roman"/>
                <w:sz w:val="28"/>
                <w:szCs w:val="28"/>
              </w:rPr>
              <w:t>Речь. Выразительность русской речи.</w:t>
            </w:r>
          </w:p>
        </w:tc>
        <w:tc>
          <w:tcPr>
            <w:tcW w:w="1713" w:type="dxa"/>
          </w:tcPr>
          <w:p w:rsidR="00AB19DB" w:rsidRPr="002A2807" w:rsidRDefault="002A2807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AB19DB" w:rsidRPr="002A2807" w:rsidRDefault="002A2807" w:rsidP="00AB1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9DB" w:rsidTr="00AB19DB">
        <w:tc>
          <w:tcPr>
            <w:tcW w:w="6004" w:type="dxa"/>
          </w:tcPr>
          <w:p w:rsidR="00AB19DB" w:rsidRPr="002A2807" w:rsidRDefault="00AB19DB" w:rsidP="00AB19D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0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AB19DB" w:rsidRDefault="002A2807" w:rsidP="00AB19D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45" w:type="dxa"/>
          </w:tcPr>
          <w:p w:rsidR="00AB19DB" w:rsidRDefault="002A2807" w:rsidP="00AB19D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A2807" w:rsidRPr="002A2807" w:rsidRDefault="002A2807" w:rsidP="002A28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 w:rsidR="00E643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минут (2 урока).</w:t>
      </w:r>
    </w:p>
    <w:p w:rsid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07" w:rsidRPr="002A2807" w:rsidRDefault="002A2807" w:rsidP="001802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2807">
        <w:rPr>
          <w:rFonts w:ascii="Times New Roman" w:hAnsi="Times New Roman" w:cs="Times New Roman"/>
          <w:b/>
          <w:sz w:val="28"/>
          <w:szCs w:val="28"/>
        </w:rPr>
        <w:t xml:space="preserve"> Система оценивания отдельных заданий и работы в целом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За верное выполнение каждого задания (кроме заданий 1, 7, 15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и 25) экзаменуемый получает по 1 баллу. За неверный ответ или его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отсутствие выставляется 0 баллов.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 заданий </w:t>
      </w:r>
      <w:r w:rsidRPr="002A2807">
        <w:rPr>
          <w:rFonts w:ascii="Times New Roman" w:hAnsi="Times New Roman" w:cs="Times New Roman"/>
          <w:b/>
          <w:sz w:val="28"/>
          <w:szCs w:val="28"/>
        </w:rPr>
        <w:t>1 и 15</w:t>
      </w:r>
      <w:r w:rsidRPr="002A2807">
        <w:rPr>
          <w:rFonts w:ascii="Times New Roman" w:hAnsi="Times New Roman" w:cs="Times New Roman"/>
          <w:sz w:val="28"/>
          <w:szCs w:val="28"/>
        </w:rPr>
        <w:t xml:space="preserve"> может быть выставлено от 0 до 2 баллов.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lastRenderedPageBreak/>
        <w:t>Верным считается ответ, в ко</w:t>
      </w:r>
      <w:r>
        <w:rPr>
          <w:rFonts w:ascii="Times New Roman" w:hAnsi="Times New Roman" w:cs="Times New Roman"/>
          <w:sz w:val="28"/>
          <w:szCs w:val="28"/>
        </w:rPr>
        <w:t xml:space="preserve">тором есть все цифры из эталона </w:t>
      </w:r>
      <w:r w:rsidRPr="002A2807">
        <w:rPr>
          <w:rFonts w:ascii="Times New Roman" w:hAnsi="Times New Roman" w:cs="Times New Roman"/>
          <w:sz w:val="28"/>
          <w:szCs w:val="28"/>
        </w:rPr>
        <w:t>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</w:t>
      </w:r>
    </w:p>
    <w:p w:rsidR="002A2807" w:rsidRPr="004A6F9D" w:rsidRDefault="002A2807" w:rsidP="002A2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ответа. </w:t>
      </w:r>
      <w:r w:rsidRPr="002A2807">
        <w:rPr>
          <w:rFonts w:ascii="Times New Roman" w:hAnsi="Times New Roman" w:cs="Times New Roman"/>
          <w:sz w:val="28"/>
          <w:szCs w:val="28"/>
        </w:rPr>
        <w:t xml:space="preserve">Во всех других случаях выставляется 0 баллов. </w:t>
      </w:r>
      <w:r w:rsidRPr="004A6F9D">
        <w:rPr>
          <w:rFonts w:ascii="Times New Roman" w:hAnsi="Times New Roman" w:cs="Times New Roman"/>
          <w:b/>
          <w:sz w:val="28"/>
          <w:szCs w:val="28"/>
        </w:rPr>
        <w:t>Порядок записи цифр</w:t>
      </w:r>
    </w:p>
    <w:p w:rsidR="002A2807" w:rsidRPr="004A6F9D" w:rsidRDefault="002A2807" w:rsidP="002A2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F9D">
        <w:rPr>
          <w:rFonts w:ascii="Times New Roman" w:hAnsi="Times New Roman" w:cs="Times New Roman"/>
          <w:b/>
          <w:sz w:val="28"/>
          <w:szCs w:val="28"/>
        </w:rPr>
        <w:t>в ответе не имеет значения.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 xml:space="preserve">За выполнение задания </w:t>
      </w:r>
      <w:r w:rsidRPr="002A2807">
        <w:rPr>
          <w:rFonts w:ascii="Times New Roman" w:hAnsi="Times New Roman" w:cs="Times New Roman"/>
          <w:b/>
          <w:sz w:val="28"/>
          <w:szCs w:val="28"/>
        </w:rPr>
        <w:t>7</w:t>
      </w:r>
      <w:r w:rsidRPr="002A2807">
        <w:rPr>
          <w:rFonts w:ascii="Times New Roman" w:hAnsi="Times New Roman" w:cs="Times New Roman"/>
          <w:sz w:val="28"/>
          <w:szCs w:val="28"/>
        </w:rPr>
        <w:t xml:space="preserve"> может быть выставлено от 0 до 5 баллов. За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каждую верно указанную цифру, соответствующую номеру из списка,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экзаменуемый получает по 1 баллу (5 баллов: нет ошибок; 4 балла: допущена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одна ошибка; 3 балла: допущено две ошибки; 2 балла: верно указаны две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цифры; 1 балл: верно указана только одна цифра; 0 баллов: полностью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неверный ответ, т.е. неверная последовательность цифр или её отсутствие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2807">
        <w:rPr>
          <w:rFonts w:ascii="Times New Roman" w:hAnsi="Times New Roman" w:cs="Times New Roman"/>
          <w:sz w:val="28"/>
          <w:szCs w:val="28"/>
        </w:rPr>
        <w:t>.</w:t>
      </w:r>
    </w:p>
    <w:p w:rsidR="002A2807" w:rsidRPr="004A6F9D" w:rsidRDefault="002A2807" w:rsidP="002A2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F9D">
        <w:rPr>
          <w:rFonts w:ascii="Times New Roman" w:hAnsi="Times New Roman" w:cs="Times New Roman"/>
          <w:b/>
          <w:sz w:val="28"/>
          <w:szCs w:val="28"/>
        </w:rPr>
        <w:t>Порядок записи цифр в ответе имеет значение.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 xml:space="preserve">За выполнение задания </w:t>
      </w:r>
      <w:r w:rsidRPr="004A6F9D">
        <w:rPr>
          <w:rFonts w:ascii="Times New Roman" w:hAnsi="Times New Roman" w:cs="Times New Roman"/>
          <w:b/>
          <w:sz w:val="28"/>
          <w:szCs w:val="28"/>
        </w:rPr>
        <w:t>25</w:t>
      </w:r>
      <w:r w:rsidRPr="002A2807">
        <w:rPr>
          <w:rFonts w:ascii="Times New Roman" w:hAnsi="Times New Roman" w:cs="Times New Roman"/>
          <w:sz w:val="28"/>
          <w:szCs w:val="28"/>
        </w:rPr>
        <w:t xml:space="preserve"> может быть выставлено от 0 до 4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2807">
        <w:rPr>
          <w:rFonts w:ascii="Times New Roman" w:hAnsi="Times New Roman" w:cs="Times New Roman"/>
          <w:sz w:val="28"/>
          <w:szCs w:val="28"/>
        </w:rPr>
        <w:t>Верным считается ответ, в котором есть все цифры из эталона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07">
        <w:rPr>
          <w:rFonts w:ascii="Times New Roman" w:hAnsi="Times New Roman" w:cs="Times New Roman"/>
          <w:sz w:val="28"/>
          <w:szCs w:val="28"/>
        </w:rPr>
        <w:t>и отсутствуют другие цифры. За каждую верно указанную цифру, соответствующую номеру термина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из списка, экзаменуемый получает по 1 баллу (4 балла: нет ошибок; 3 балла: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допущена одна ошибка; 2 балла: допущено две ошибки; 1 балл: верно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указана только одна цифра; 0 баллов: полностью неверный ответ, то есть</w:t>
      </w:r>
    </w:p>
    <w:p w:rsidR="002A2807" w:rsidRP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неверная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2807">
        <w:t xml:space="preserve"> </w:t>
      </w:r>
      <w:r w:rsidRPr="002A2807">
        <w:rPr>
          <w:rFonts w:ascii="Times New Roman" w:hAnsi="Times New Roman" w:cs="Times New Roman"/>
          <w:sz w:val="28"/>
          <w:szCs w:val="28"/>
        </w:rPr>
        <w:t>цифр или её отсутствие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2807">
        <w:rPr>
          <w:rFonts w:ascii="Times New Roman" w:hAnsi="Times New Roman" w:cs="Times New Roman"/>
          <w:sz w:val="28"/>
          <w:szCs w:val="28"/>
        </w:rPr>
        <w:t>. Порядок записи цифр</w:t>
      </w:r>
    </w:p>
    <w:p w:rsidR="002A2807" w:rsidRDefault="002A2807" w:rsidP="002A2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07">
        <w:rPr>
          <w:rFonts w:ascii="Times New Roman" w:hAnsi="Times New Roman" w:cs="Times New Roman"/>
          <w:sz w:val="28"/>
          <w:szCs w:val="28"/>
        </w:rPr>
        <w:t>в ответе имеет значение.</w:t>
      </w:r>
    </w:p>
    <w:p w:rsidR="00F0184B" w:rsidRDefault="00F0184B" w:rsidP="002A2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B" w:rsidRPr="00F0184B" w:rsidRDefault="00F0184B" w:rsidP="00F018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F0184B">
        <w:t xml:space="preserve"> </w:t>
      </w:r>
      <w:r w:rsidRPr="00F0184B">
        <w:rPr>
          <w:rFonts w:ascii="Times New Roman" w:hAnsi="Times New Roman" w:cs="Times New Roman"/>
          <w:b/>
          <w:sz w:val="28"/>
          <w:szCs w:val="28"/>
        </w:rPr>
        <w:t xml:space="preserve">Перечень элементов содержания, проверяемых на промежуточной аттестации по русскому языку </w:t>
      </w:r>
    </w:p>
    <w:p w:rsidR="00F0184B" w:rsidRDefault="00F0184B" w:rsidP="00F01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84B">
        <w:rPr>
          <w:rFonts w:ascii="Times New Roman" w:hAnsi="Times New Roman" w:cs="Times New Roman"/>
          <w:sz w:val="28"/>
          <w:szCs w:val="28"/>
        </w:rPr>
        <w:t>Перечень элементов содержания, проверяемых на промежуточной аттестации по русскому языку, составлен на основе Обязательного минимума содержания основных образовательных программ.</w:t>
      </w:r>
    </w:p>
    <w:p w:rsidR="00F0184B" w:rsidRPr="00F0184B" w:rsidRDefault="00F0184B" w:rsidP="00F018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B" w:rsidRPr="009F07EB" w:rsidRDefault="00F0184B" w:rsidP="00F0184B">
      <w:pPr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Вариант 1</w:t>
      </w: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</w:t>
      </w:r>
      <w:r w:rsidRPr="009F07EB">
        <w:rPr>
          <w:rFonts w:ascii="Times New Roman" w:hAnsi="Times New Roman" w:cs="Times New Roman"/>
          <w:sz w:val="20"/>
          <w:szCs w:val="20"/>
        </w:rPr>
        <w:tab/>
        <w:t>Технология, обеспечивающая прогресс в разных сферах человеческой деятельности, — это совокупность знаний о материале для изготовления инструментов, методах их использования и энергии, при этом применяемой.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</w:t>
      </w:r>
      <w:r w:rsidRPr="009F07EB">
        <w:rPr>
          <w:rFonts w:ascii="Times New Roman" w:hAnsi="Times New Roman" w:cs="Times New Roman"/>
          <w:sz w:val="20"/>
          <w:szCs w:val="20"/>
        </w:rPr>
        <w:tab/>
        <w:t>Человек с доисторических времён старался преобразовывать окружавшие его природные материалы и вещества, делая из них инструменты, чтобы использовать их в своей жизни.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</w:t>
      </w:r>
      <w:r w:rsidRPr="009F07EB">
        <w:rPr>
          <w:rFonts w:ascii="Times New Roman" w:hAnsi="Times New Roman" w:cs="Times New Roman"/>
          <w:sz w:val="20"/>
          <w:szCs w:val="20"/>
        </w:rPr>
        <w:tab/>
        <w:t>Технология — очень широкое понятие, объединяющее многие представления, это совокупность знаний и процедур, которые использует человек.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</w:t>
      </w:r>
      <w:r w:rsidRPr="009F07EB">
        <w:rPr>
          <w:rFonts w:ascii="Times New Roman" w:hAnsi="Times New Roman" w:cs="Times New Roman"/>
          <w:sz w:val="20"/>
          <w:szCs w:val="20"/>
        </w:rPr>
        <w:tab/>
        <w:t>Стараясь преобразовать природные материалы, люди научились делать различные инструменты и использовать их для изготовления необходимых для жизни предметов.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</w:t>
      </w:r>
      <w:r w:rsidRPr="009F07EB">
        <w:rPr>
          <w:rFonts w:ascii="Times New Roman" w:hAnsi="Times New Roman" w:cs="Times New Roman"/>
          <w:sz w:val="20"/>
          <w:szCs w:val="20"/>
        </w:rPr>
        <w:tab/>
        <w:t>Для обеспечения прогресса в разных сферах деятельности люди накапливали знания о материале для изготовления инструментов, методах их использования и применяемой при этом энергии — создавали технологию.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1)Технология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— это совокупность знаний и процедур, которые человек использует для улучшения своей жизни и обеспечения поступательного движения общества вперёд, развития. (2) Ещё с доисторических времен человек старался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преобразовыватъ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окружавшие его природные материалы и вещества и делать из них необходимые для создания материальных благ предметы, которые называются инструментами, а методы их использования — технологией.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3)&lt;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...&gt;, технология — это очень широкое понятие, которое объединяет знания о том, как и из чего делаются инструменты, о том, для чего эти инструменты нужны, и о том, какая энергия применяется при их использовании.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Какое из приведённых ниже слов или сочетаний слов должно быть на месте пропуска в третьем (3) предложении текста?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Вопреки этому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Таким образом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К сожалению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Во-первых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Наоборот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Прочитайте фрагмент словарной статьи, в которой приведены значения слова МАТЕРИАЛ. Определите значение, в котором это слово использовано в предложении 2. Выпишите цифру, соответствующую этому значению в приведённом фрагменте словарной статьи.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МАТЕРИАЛ, -а, м.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</w:t>
      </w:r>
      <w:r w:rsidRPr="009F07EB">
        <w:rPr>
          <w:rFonts w:ascii="Times New Roman" w:hAnsi="Times New Roman" w:cs="Times New Roman"/>
          <w:sz w:val="20"/>
          <w:szCs w:val="20"/>
        </w:rPr>
        <w:tab/>
        <w:t>Источник, сведения, служащие основой для чего-либо. Материал для наблюдений.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</w:t>
      </w:r>
      <w:r w:rsidRPr="009F07EB">
        <w:rPr>
          <w:rFonts w:ascii="Times New Roman" w:hAnsi="Times New Roman" w:cs="Times New Roman"/>
          <w:sz w:val="20"/>
          <w:szCs w:val="20"/>
        </w:rPr>
        <w:tab/>
        <w:t>Обычно мн. Собрание документов по какому-либо вопросу. Материалы следствия.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</w:t>
      </w:r>
      <w:r w:rsidRPr="009F07EB">
        <w:rPr>
          <w:rFonts w:ascii="Times New Roman" w:hAnsi="Times New Roman" w:cs="Times New Roman"/>
          <w:sz w:val="20"/>
          <w:szCs w:val="20"/>
        </w:rPr>
        <w:tab/>
        <w:t>Предметы, вещества, идущие на изготовление чего-либо. Строительный материал.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</w:t>
      </w:r>
      <w:r w:rsidRPr="009F07EB">
        <w:rPr>
          <w:rFonts w:ascii="Times New Roman" w:hAnsi="Times New Roman" w:cs="Times New Roman"/>
          <w:sz w:val="20"/>
          <w:szCs w:val="20"/>
        </w:rPr>
        <w:tab/>
        <w:t>Ткань, трикотажное или синтетическое изделие, предназначенное для шитья. Шерстяной материал.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отдалА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оптОвый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недУг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дОсуг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поделЁнный</w:t>
      </w:r>
      <w:proofErr w:type="spellEnd"/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 офис юриста каждый клиент приходит со своей проблемой, и внимательный приём и ДОВЕРЧИВАЯ беседа являются залогом установления прочных деловых отношений.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Готовые тосты можно украсить базиликом, который нужно предварительно вымыть, хорошо ОТРЯХНУТЬ от капель и нарезать полосками.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Хозяин, не желая показаться НЕВЕЖЕЙ, поспешно вышел из гостиной и первым протянул необычному гостю руку для крепкого рукопожатия.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Информацию о НАЛИЧИИ билетов на детские спектакли, которые будут проходить в дни зимних каникул, можно получить в кассах драматического театра.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ПОПРОБОВАЕМ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килограмм ЯБЛОК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пара ПОЛОТЕНЕЦ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НАИСЛОЖНЕЙШИЙ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ИХ труд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</w:t>
      </w:r>
      <w:r w:rsidR="00F0184B" w:rsidRPr="009F07EB">
        <w:rPr>
          <w:rFonts w:ascii="Times New Roman" w:hAnsi="Times New Roman" w:cs="Times New Roman"/>
          <w:sz w:val="20"/>
          <w:szCs w:val="20"/>
        </w:rPr>
        <w:t>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ГРАММАТИЧЕСКИЕ ОШИБКИ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А) нарушение в построении предложения с причастным оборотом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Б) неправильное употребление падежной формы существительного с предлогом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В) ошибка в построении предложения с деепричастным оборотом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Г) нарушение в построении предложения с несогласованным приложением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Д) ошибка в построении сложного предложения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  <w:r w:rsidR="00E4164C" w:rsidRPr="009F07EB">
        <w:rPr>
          <w:rFonts w:ascii="Times New Roman" w:hAnsi="Times New Roman" w:cs="Times New Roman"/>
          <w:sz w:val="20"/>
          <w:szCs w:val="20"/>
        </w:rPr>
        <w:t>Предложения</w:t>
      </w:r>
      <w:r w:rsidRPr="009F07EB">
        <w:rPr>
          <w:rFonts w:ascii="Times New Roman" w:hAnsi="Times New Roman" w:cs="Times New Roman"/>
          <w:sz w:val="20"/>
          <w:szCs w:val="20"/>
        </w:rPr>
        <w:tab/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 Конечно, и мы, и родители— все беспокоились за то, чтобы успешно сдать выпускные экзамены.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 Ф.М. Достоевский писал, что отличительная черта русского национального характера – это чувство справедливости.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3) Секрет художественной выразительности картины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И.Левитана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«Золотой осени» заключается в богатстве цветовой палитры.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 В Москве состоялось совещание директоров школ по вопросам, касающихся выпускных экзаменов.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 В стихотворении Блока «Скифы» прослеживаются традиции литературы XIX века.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6) Одним из основоположников натуральной школы стал В.Г. Белинский, внёсший существенный вклад в создание теории реализма.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7) По завершению эксперимента учёные опубликуют аналитический отчёт.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8) Используя метафоры и сравнения, нам интереснее читать текст.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>9) Мемуары знакомят нас с эпохой и дают полное представление о том или ином писателе.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Запишите в ответ цифры, расположив их в порядке, соответствующем буквам: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A</w:t>
      </w:r>
      <w:r w:rsidRPr="009F07EB">
        <w:rPr>
          <w:rFonts w:ascii="Times New Roman" w:hAnsi="Times New Roman" w:cs="Times New Roman"/>
          <w:sz w:val="20"/>
          <w:szCs w:val="20"/>
        </w:rPr>
        <w:tab/>
        <w:t>Б</w:t>
      </w:r>
      <w:r w:rsidRPr="009F07EB">
        <w:rPr>
          <w:rFonts w:ascii="Times New Roman" w:hAnsi="Times New Roman" w:cs="Times New Roman"/>
          <w:sz w:val="20"/>
          <w:szCs w:val="20"/>
        </w:rPr>
        <w:tab/>
        <w:t>В</w:t>
      </w:r>
      <w:r w:rsidRPr="009F07EB">
        <w:rPr>
          <w:rFonts w:ascii="Times New Roman" w:hAnsi="Times New Roman" w:cs="Times New Roman"/>
          <w:sz w:val="20"/>
          <w:szCs w:val="20"/>
        </w:rPr>
        <w:tab/>
        <w:t>Г</w:t>
      </w:r>
      <w:r w:rsidRPr="009F07EB">
        <w:rPr>
          <w:rFonts w:ascii="Times New Roman" w:hAnsi="Times New Roman" w:cs="Times New Roman"/>
          <w:sz w:val="20"/>
          <w:szCs w:val="20"/>
        </w:rPr>
        <w:tab/>
        <w:t>Д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8. Определите слово, в котором пропущена безударная непроверяемая гласная корня. Выпишите это слово, вставив пропущенную букву.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оч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рование</w:t>
      </w:r>
      <w:proofErr w:type="spellEnd"/>
      <w:proofErr w:type="gram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соед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нение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gramStart"/>
      <w:r w:rsidRPr="009F07EB">
        <w:rPr>
          <w:rFonts w:ascii="Times New Roman" w:hAnsi="Times New Roman" w:cs="Times New Roman"/>
          <w:sz w:val="20"/>
          <w:szCs w:val="20"/>
        </w:rPr>
        <w:t>ор..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гинальный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р..сточек</w:t>
      </w:r>
      <w:proofErr w:type="spellEnd"/>
      <w:proofErr w:type="gram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пог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релец</w:t>
      </w:r>
      <w:proofErr w:type="spellEnd"/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9. Определите ряд, в котором в обоих словах пропущена одна и та же буква. Выпишите эти слова, вставив пропущенную букву.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корыстный,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гореться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;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gramStart"/>
      <w:r w:rsidRPr="009F07EB">
        <w:rPr>
          <w:rFonts w:ascii="Times New Roman" w:hAnsi="Times New Roman" w:cs="Times New Roman"/>
          <w:sz w:val="20"/>
          <w:szCs w:val="20"/>
        </w:rPr>
        <w:t>пред..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дущий</w:t>
      </w:r>
      <w:proofErr w:type="spellEnd"/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дез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нформация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;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с..провождение</w:t>
      </w:r>
      <w:proofErr w:type="spellEnd"/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пр..дедушка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;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пр..открывать</w:t>
      </w:r>
      <w:proofErr w:type="spellEnd"/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брежный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;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gramStart"/>
      <w:r w:rsidRPr="009F07EB">
        <w:rPr>
          <w:rFonts w:ascii="Times New Roman" w:hAnsi="Times New Roman" w:cs="Times New Roman"/>
          <w:sz w:val="20"/>
          <w:szCs w:val="20"/>
        </w:rPr>
        <w:t>на..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кусить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, о..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делка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10. Выпишите слово, в котором на месте пропуска пишется буква 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отрасл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вой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ноч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вать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дешёв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нький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ткан..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вый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успока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ваться</w:t>
      </w:r>
      <w:proofErr w:type="spellEnd"/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Выпишите слово, в котором на месте пропуска пишется буква 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выздоров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ть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gramStart"/>
      <w:r w:rsidRPr="009F07EB">
        <w:rPr>
          <w:rFonts w:ascii="Times New Roman" w:hAnsi="Times New Roman" w:cs="Times New Roman"/>
          <w:sz w:val="20"/>
          <w:szCs w:val="20"/>
        </w:rPr>
        <w:t>завис..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вший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понаде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ться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шь</w:t>
      </w:r>
      <w:proofErr w:type="spellEnd"/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узна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шь</w:t>
      </w:r>
      <w:proofErr w:type="spellEnd"/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Определите предложение, в котором НЕ со словом пишется СЛИТНО. Раскройте скобки и выпишите это слово.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Громадный кран так вздрагивал, будто он был (не)стальной, а бамбуковый.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Река тянулась вдоль (не)высокого обрывистого берега.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Разговаривать им больше (не)о чем.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Никто (не)отзывался.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(Не)место красит человека, а человек место.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(В)ПРОДОЛЖЕНИЕ дня отец несколько раз вспоминал прошлую свою жизнь, но, ЧТО(БЫ) он ни рассказывал, всё было интересно.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(ЗА)ТЕМ холмом стоит моя деревня, и мне грустно (ОТ)</w:t>
      </w: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ТОГО,что</w:t>
      </w:r>
      <w:proofErr w:type="spellEnd"/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давно я там не был.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(И)ТАК, начнём с того, что я (НА)КОНЕЦ прибыл в родной город.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Хоть в шёлк одень (НЕ)РЯХУ, всё глядеть (НЕ)(НА)ЧТО.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(В)ТЕЧЕНИИ реки был резкий поворот, (ПО)ЭТОМУ нам пришлось переносить лодки посуху.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14. Укажите все цифры, на месте которых пишется НН?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Некоторые картины художника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Саврасова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были небольшого размера;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написа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(1)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им в течение одного-двух часов, они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отмече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(2)ы очарованием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вдохнове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(3)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импровизаций.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15.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 Я со своей стороны лишь изменил имена некоторых действующих лиц этой истории да придал устному рассказу письменную форму.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>2) Одна лишь стрекоза в такую жару чувствует себя хорошо и как ни в чём не бывало она пляшет без устали в пахучей хвое.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 Со своими увалами и ухабами с лесами и перелесками тайга обладает десятками микроклиматов.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 Всё блещет и нежится и радостно тянется к солнцу.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 В древности зачастую вопрос жизни и смерти зависел от случайного стечения обстоятельств или соотношения сил людей и зверей.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E4164C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F0184B" w:rsidRPr="009F07EB">
        <w:rPr>
          <w:rFonts w:ascii="Times New Roman" w:hAnsi="Times New Roman" w:cs="Times New Roman"/>
          <w:b/>
          <w:sz w:val="20"/>
          <w:szCs w:val="20"/>
        </w:rPr>
        <w:t>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="00F0184B"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="00F0184B"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На картине будут лишь (1) омытый дождём (2) мокрый луг под огромным небом, несколько деревьев да (3) бегущие по влажной траве (4) тени сизых туч (5) гонимых ветром.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17.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Чехов (1) по воспоминаниям современников (2) свои первые рассказы и фельетоны писал легко и весело. Лёгкость и весёлость не были (3) однако (4) плодом простого писательского легкомыслия или цинизма.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18.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 печати не раз появлялись статьи (1) авторы (2) которых (3) пробуют объяснить загадки древней истории (4) с помощью гипотезы о космических пришельцах.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19.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Смотрители леса призваны предотвращать возгорание лесного массива (1) но (2) если в лесу скапливается большое количество сухостоя (3) то смотрители сами намеренно устраивают небольшие искусственные пожары (4) чтобы снизить вероятность стихийного возгорания в дальнейшем.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20. Отредактируйте предложение: исправьте лексическую ошибку, исключив лишнее слово. Выпишите это слово.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Орешник почти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отпылил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, а берёза еще робеет зеленеть, не доверяя наступившей теплыни, а лес совсем прозрачный, без теней, словно после сна щурится спросонья.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21. Какие из высказываний соответствуют содержанию текста? Укажите номера ответов.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Цифры укажите в порядке возрастания.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 Убежище, в котором укрывалась рассказчица, не могло защитить людей от бомбовых ударов.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 Подростки нуждаются в поддержке со стороны взрослых.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 Светлый оптимизм помогает людям жить.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 Бабушка рассказчицы долгое время работала в театре юного зрителя.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 В тексте описаны события конца Великой Отечественной войны.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(1)В суровые военные годы во время бомбёжки моя бабушка всегда стояла на посту с винтовкой за плечами и со свистком в руке. (2)Маленького росточка, но очень полная, она, как колобок, выкатывалась на пост и направляла людей в укрытие, подбадривая отставших тонкой трелью свистка.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(З)Зинаиду Ильиничну соседи любили за доброту и умение советом или нужным словом подбодрить человека. (4)А мы, дети, в ней просто души не чаяли. (5)В девичестве она была Юсуповой (своими корнями втайне очень гордилась), и восточный отблеск придавал её облику особый колорит.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6)Весь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подъезд помнил историю с Иваном, тринадцатилетним подростком, переехавшим в наш дом с больной матерью и полуслепой бабушкой. (7)3а свою короткую жизнь подросток успел побывать в колонии за воровство, в подъезде поначалу звучала его громкая ругань.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8)С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согласия его матери бабушка взялась устроить Ивана на подработку в театр юного зрителя.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9)Полгода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она буквально за руку водила его на спектакли, горячо обсуждала с ним полученные впечатления, просила описать свои ощущения и эмоции. (10)Потом, шаг за шагом, научила работать над собой с помощью дневника.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11)Результат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превзошёл все ожидания.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12)Ванечка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, как называла его бабушка, обладая замечательной памятью и абсолютным слухом, оказался одарён и артистическим талантом.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13)В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течение года он выучил все роли и с лёгкостью подменял отсутствующих актёров.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14)Закончив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после войны режиссёрское и сценарное отделение ВГИКа, Иван впоследствии стал заслуженным артистом и режиссёром.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15)Будучи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учительницей начальных классов, бабушка умела создать на уроках атмосферу игры, в то же время не давая ученикам уйти от главной цели — получения новых знаний. (16)Уроки радости — таков был стиль её преподавания. (17)И дети буквально боготворили свою Зинаиду Ильиничну.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>(18)Рядом с ней даже бомбёжка была не так страшна. (19)Бабушка вселяла в окружающих уверенность в близкой победе, надежду на добрые вести от родных, из горнила передовой — а иначе и быть не могло...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20)Шёл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август 1941-го, и немцы подвергли наш город жестоким бомбовым атакам. (21) Августовская ночь была тёмной и тёплой.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22)Начавшийся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артобстрел заставил нас очнуться от сна.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23)«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Где мой свисток, ищите!» — бабушкин крик окончательно разбудил нас с мамой.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24)Свесив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головы с кровати, мы всматривались в темноту, тщетно пытаясь помочь.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25)Наверняка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этот злосчастный свисток болтался у неё за поясом или на шее. (26)«Твоих рук дело, Анка?» — накинулась на Меня бабушка, ведь я всегда была причиной беспорядка в доме. (27)Наконец свисток был найден — он и в самом деле оказался где-то в заднем кармане бабушкиной юбки.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(28)Невзирая на возраст и солидный вес, бабушка вихрем помчалась на пост, а мы побежали в наше укрытие недалеко от дома. (29)Эта глубокая яма, сверху прикрытая досками, и была нашим бомбоубежищем — его вырыли оставшиеся в доме жильцы. (ЗО)Оно, конечно, не спасло бы нас от бомбы, но здесь мы чувствовали себя защищёнными. (31)Прижимаясь друг к другу под оглушительный грохот рвущихся снарядов и плач детей, мы старались не стучать зубами от страха и даже напевать.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32)Неожиданно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мама начала смеяться.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33)«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Линочка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, что с тобой?» — опасливо спросила соседка.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34)Мама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, буквально давясь смехом, продолжала заливаться.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35)Напряжение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, охватившее людей, ушло после того, как она рассказала про бабушкины сборы» про то, как маленькая, кругленькая Зинаида Ильинична с винтовкой за спиной в спешке расшвыривала по дому вещи, пытаясь отыскать свисток.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36)Сцена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за сценой, она так живо нарисовала картину этого яростного поиска, что улыбки на лицах присутствующих сменились смехом. (37)Смеялись все, даже плачущие дети заулыбались. (38)Смеялись до слёз — громким, довоенным смехом.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(39)Когда мы вышли из нашего убогого укрытия, мы бросились к нашему, к счастью, уцелевшему, дому. (40)Бабушка бежала навстречу, размазывая по щекам слёзы радости, оттого что увидела нас живыми и невредимыми.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41)Она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обняла нас, крепко прижала к себе и как ни в чём не бывало сказала: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— Кости целы — мясо наживём! (42)Живы будем — не помрём!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(43)С тех пор прошло столько лет, и мне уже далеко за восемьдесят. (44)</w:t>
      </w:r>
      <w:r w:rsidRPr="009F07EB">
        <w:rPr>
          <w:rFonts w:ascii="Times New Roman" w:hAnsi="Times New Roman" w:cs="Times New Roman"/>
          <w:sz w:val="20"/>
          <w:szCs w:val="20"/>
        </w:rPr>
        <w:tab/>
        <w:t>Но</w:t>
      </w:r>
      <w:r w:rsidRPr="009F07EB">
        <w:rPr>
          <w:rFonts w:ascii="Times New Roman" w:hAnsi="Times New Roman" w:cs="Times New Roman"/>
          <w:sz w:val="20"/>
          <w:szCs w:val="20"/>
        </w:rPr>
        <w:tab/>
        <w:t>в минуты уныния я вдруг вспоминаю бабушку с её незаряженной винтовкой, вечными поисками свистка и несокрушимой верой в победу.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(45)</w:t>
      </w:r>
      <w:r w:rsidRPr="009F07EB">
        <w:rPr>
          <w:rFonts w:ascii="Times New Roman" w:hAnsi="Times New Roman" w:cs="Times New Roman"/>
          <w:sz w:val="20"/>
          <w:szCs w:val="20"/>
        </w:rPr>
        <w:tab/>
        <w:t>И</w:t>
      </w:r>
      <w:r w:rsidRPr="009F07EB">
        <w:rPr>
          <w:rFonts w:ascii="Times New Roman" w:hAnsi="Times New Roman" w:cs="Times New Roman"/>
          <w:sz w:val="20"/>
          <w:szCs w:val="20"/>
        </w:rPr>
        <w:tab/>
        <w:t>всплывает в памяти мамин рассказ, наше хлипкое убежище и общий неудержимый смех. (46)Он гремел, как вестник надежды и веры в себя и в будущее, — смех, рвущийся из нас вопреки ужасу войны и смерти.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i/>
          <w:sz w:val="20"/>
          <w:szCs w:val="20"/>
        </w:rPr>
      </w:pPr>
      <w:r w:rsidRPr="009F07EB">
        <w:rPr>
          <w:rFonts w:ascii="Times New Roman" w:hAnsi="Times New Roman" w:cs="Times New Roman"/>
          <w:i/>
          <w:sz w:val="20"/>
          <w:szCs w:val="20"/>
        </w:rPr>
        <w:t>(По Г. Галлер)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i/>
          <w:sz w:val="20"/>
          <w:szCs w:val="20"/>
        </w:rPr>
        <w:t>Галина Галлер (род. в 1964 г.) — журналист, врач, научный работник.</w:t>
      </w:r>
    </w:p>
    <w:p w:rsidR="00E4164C" w:rsidRPr="009F07EB" w:rsidRDefault="00E4164C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22. Какие из перечисленных утверждений являются верными? Укажите номера ответов.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</w:t>
      </w:r>
      <w:r w:rsidRPr="009F07EB">
        <w:rPr>
          <w:rFonts w:ascii="Times New Roman" w:hAnsi="Times New Roman" w:cs="Times New Roman"/>
          <w:sz w:val="20"/>
          <w:szCs w:val="20"/>
        </w:rPr>
        <w:tab/>
        <w:t>В предложениях 1—2 представлено рассуждение.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</w:t>
      </w:r>
      <w:r w:rsidRPr="009F07EB">
        <w:rPr>
          <w:rFonts w:ascii="Times New Roman" w:hAnsi="Times New Roman" w:cs="Times New Roman"/>
          <w:sz w:val="20"/>
          <w:szCs w:val="20"/>
        </w:rPr>
        <w:tab/>
        <w:t>В предложениях 8—10 представлено повествование.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</w:t>
      </w:r>
      <w:r w:rsidRPr="009F07EB">
        <w:rPr>
          <w:rFonts w:ascii="Times New Roman" w:hAnsi="Times New Roman" w:cs="Times New Roman"/>
          <w:sz w:val="20"/>
          <w:szCs w:val="20"/>
        </w:rPr>
        <w:tab/>
        <w:t>Предложения 15—16 объясняют содержание предложения 17.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</w:t>
      </w:r>
      <w:r w:rsidRPr="009F07EB">
        <w:rPr>
          <w:rFonts w:ascii="Times New Roman" w:hAnsi="Times New Roman" w:cs="Times New Roman"/>
          <w:sz w:val="20"/>
          <w:szCs w:val="20"/>
        </w:rPr>
        <w:tab/>
        <w:t>В предложениях 18—19 содержится рассуждение.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</w:t>
      </w:r>
      <w:r w:rsidRPr="009F07EB">
        <w:rPr>
          <w:rFonts w:ascii="Times New Roman" w:hAnsi="Times New Roman" w:cs="Times New Roman"/>
          <w:sz w:val="20"/>
          <w:szCs w:val="20"/>
        </w:rPr>
        <w:tab/>
        <w:t>Предложение 22 подтверждает содержание предложения 21.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23. Из предложений 26—28 выпишите синонимы (синонимическую пару).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E4164C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24. Среди предложений 6—14 найдите такое(-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ие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), которое(-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 связано(-ы) с предыдущим при помощи притяжательного местоимения и контекстных синонимов. Напишите номер(-а) этого(-их) предложения(-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ий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</w:p>
    <w:p w:rsidR="00EB5B17" w:rsidRPr="009F07EB" w:rsidRDefault="00F0184B" w:rsidP="00EB5B17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="00EB5B17" w:rsidRPr="009F07EB">
        <w:rPr>
          <w:rFonts w:ascii="Times New Roman" w:hAnsi="Times New Roman" w:cs="Times New Roman"/>
          <w:b/>
          <w:sz w:val="20"/>
          <w:szCs w:val="20"/>
        </w:rPr>
        <w:t>Прочитайте фрагмент рецензии, составленной на основе текста, который Вы анализировали, выполняя задания 21–24.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</w:t>
      </w:r>
    </w:p>
    <w:p w:rsidR="00EB5B17" w:rsidRPr="009F07EB" w:rsidRDefault="00EB5B17" w:rsidP="00EB5B17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соответствующую цифру.</w:t>
      </w:r>
    </w:p>
    <w:p w:rsidR="00EB5B17" w:rsidRPr="009F07EB" w:rsidRDefault="00EB5B17" w:rsidP="00EB5B17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Последовательность цифр запишите в БЛАНК ОТВЕТОВ № 1 справа от номера задания 25, начиная с первой клеточки, без пробелов, запятых и других дополнительных символов</w:t>
      </w:r>
      <w:r w:rsidRPr="009F07EB">
        <w:rPr>
          <w:rFonts w:ascii="Times New Roman" w:hAnsi="Times New Roman" w:cs="Times New Roman"/>
          <w:sz w:val="20"/>
          <w:szCs w:val="20"/>
        </w:rPr>
        <w:t>.</w:t>
      </w:r>
    </w:p>
    <w:p w:rsidR="00EB5B17" w:rsidRPr="009F07EB" w:rsidRDefault="00EB5B17" w:rsidP="00EB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17" w:rsidRPr="009F07EB" w:rsidRDefault="00EB5B17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«Вспоминая о своей бабушке, автор передаёт отношение к ней детей с помощью такого лексического средства, как (А) _______ (в предложении 4). Стремясь воссоздать деятельный характер бабушки, Г. Галлер использует троп — (Б) _______ («как колобок» в предложении 2, «вихрем» в предложении 28), а также синтаксическое средство — (В) _______ (например, в предложениях 2, 9). Ещё один троп — (Г) _______ («оглушительный грохот» в предложении 31, «убогое укрытие» в предложении 39, «хлипкое убежище» в предложении 45) — помогает читателю составить представление об опасностях, которые приходилось преодолевать людям в суровое военное время».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</w:t>
      </w:r>
      <w:r w:rsidRPr="009F07EB">
        <w:rPr>
          <w:rFonts w:ascii="Times New Roman" w:hAnsi="Times New Roman" w:cs="Times New Roman"/>
          <w:sz w:val="20"/>
          <w:szCs w:val="20"/>
        </w:rPr>
        <w:tab/>
        <w:t>парцелляция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</w:t>
      </w:r>
      <w:r w:rsidRPr="009F07EB">
        <w:rPr>
          <w:rFonts w:ascii="Times New Roman" w:hAnsi="Times New Roman" w:cs="Times New Roman"/>
          <w:sz w:val="20"/>
          <w:szCs w:val="20"/>
        </w:rPr>
        <w:tab/>
        <w:t>метафора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</w:t>
      </w:r>
      <w:r w:rsidRPr="009F07EB">
        <w:rPr>
          <w:rFonts w:ascii="Times New Roman" w:hAnsi="Times New Roman" w:cs="Times New Roman"/>
          <w:sz w:val="20"/>
          <w:szCs w:val="20"/>
        </w:rPr>
        <w:tab/>
        <w:t>ряд однородных членов предложения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>4)</w:t>
      </w:r>
      <w:r w:rsidRPr="009F07EB">
        <w:rPr>
          <w:rFonts w:ascii="Times New Roman" w:hAnsi="Times New Roman" w:cs="Times New Roman"/>
          <w:sz w:val="20"/>
          <w:szCs w:val="20"/>
        </w:rPr>
        <w:tab/>
        <w:t>диалог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</w:t>
      </w:r>
      <w:r w:rsidRPr="009F07EB">
        <w:rPr>
          <w:rFonts w:ascii="Times New Roman" w:hAnsi="Times New Roman" w:cs="Times New Roman"/>
          <w:sz w:val="20"/>
          <w:szCs w:val="20"/>
        </w:rPr>
        <w:tab/>
        <w:t>лексический повтор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6)</w:t>
      </w:r>
      <w:r w:rsidRPr="009F07EB">
        <w:rPr>
          <w:rFonts w:ascii="Times New Roman" w:hAnsi="Times New Roman" w:cs="Times New Roman"/>
          <w:sz w:val="20"/>
          <w:szCs w:val="20"/>
        </w:rPr>
        <w:tab/>
        <w:t>фразеологизм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7)</w:t>
      </w:r>
      <w:r w:rsidRPr="009F07EB">
        <w:rPr>
          <w:rFonts w:ascii="Times New Roman" w:hAnsi="Times New Roman" w:cs="Times New Roman"/>
          <w:sz w:val="20"/>
          <w:szCs w:val="20"/>
        </w:rPr>
        <w:tab/>
        <w:t>эпитет</w:t>
      </w:r>
    </w:p>
    <w:p w:rsidR="00F0184B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8)</w:t>
      </w:r>
      <w:r w:rsidRPr="009F07EB">
        <w:rPr>
          <w:rFonts w:ascii="Times New Roman" w:hAnsi="Times New Roman" w:cs="Times New Roman"/>
          <w:sz w:val="20"/>
          <w:szCs w:val="20"/>
        </w:rPr>
        <w:tab/>
        <w:t>восклицательные предложения</w:t>
      </w:r>
    </w:p>
    <w:p w:rsidR="00EB5B17" w:rsidRPr="009F07EB" w:rsidRDefault="00F0184B" w:rsidP="00F0184B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9)</w:t>
      </w:r>
      <w:r w:rsidRPr="009F07EB">
        <w:rPr>
          <w:rFonts w:ascii="Times New Roman" w:hAnsi="Times New Roman" w:cs="Times New Roman"/>
          <w:sz w:val="20"/>
          <w:szCs w:val="20"/>
        </w:rPr>
        <w:tab/>
        <w:t>сравнение</w:t>
      </w:r>
    </w:p>
    <w:p w:rsidR="004910E0" w:rsidRPr="009F07EB" w:rsidRDefault="00EB5B17" w:rsidP="008866E4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br w:type="page"/>
      </w:r>
    </w:p>
    <w:p w:rsidR="004910E0" w:rsidRPr="009F07EB" w:rsidRDefault="004910E0" w:rsidP="004910E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>Вариант 2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1. 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 При беге и прыжках кошка испытывает наименьшее сопротивление воздуха.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 Кошка — очень подвижное животное, которое может легко пролезать в узкие проходы, быстро двигаться в траве, густом кустарнике.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 Волоски на теле кошки расположены по правилам оптимального обтекания, что позволяет животному быстро двигаться и не намокать под дождём.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 Искусственным путём была выведена порода кошек, шерсть которых не намокает во время дождя.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 Кошка может быстро двигаться и не намокать под дождём благодаря тому, что волоски на теле кошки расположены по правилам оптимального обтекания.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1)Вы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задумывались над тем, почему кошка не намокает во время дождя и легко пролезает в узкие проходы, быстро двигается в траве, густом кустарнике?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2)Дело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в том, что природа позаботилась, чтобы при беге и прыжках это животное испытывало наименьшее сопротивление воздуха.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3)&lt;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...&gt; волоски, образующие «мех» кошки, расположены по правилам оптимального обтекания: укладываются назад и друг на друга, образуя гладкую поверхность.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2. Какое из приведённых ниже слов (сочетаний слов) должно быть на месте пропуска в третьем предложении текста? Выпишите это слово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Однако,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Вопреки этому,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Так или иначе,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Именно поэтому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Лишь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3. Прочитайте фрагмент словарной статьи, в которой приводятся значения слова ПРАВИЛО.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ПРА́ВИЛО, -а, ср.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1. Положение, в к-ром отражена закономерность, постоянное соотношение каких-н. явлений. Грамматические правила. Правила арифметики.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2. Постановление, предписание, устанавливающее порядок чего-н. Правила внутреннего распорядка. Правила уличного движения.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3. Образ мыслей, норма поведения, обыкновение, привычка. Человек строгих правил. Взять себе или положить что-н. за п. Обманывать не в его правилах.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досУха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щемИт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бАнты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бОроду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Отрочество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Среди ДОВЕРЧИВЫХ людей нередко встречаются те, кто поплатился за свою доверчивость.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Отношения между начальником и его подчинённым постепенно приобрели более ДОВЕРЧИВЫЙ характер.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Руководство определило ЖЁСТКИЕ сроки для реализации проекта.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ЖЕСТОКАЯ, почти невыносимая боль пронзила его тело.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Проблема была что ни на есть ЖИТЕЙСКАЯ, немудрёная, но хлопотная.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6. В одном из выделенных ниже слов допущена ошибка в образовании формы слова. Исправьте ошибку и запишите слово правильно.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ОБЕИХ женщин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ЧЕТЫРЬМЯСТАМИ подписчиками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пара ПОЛОТЕНЕЦ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ПРОМОК под дождём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поступил БОЛЕЕ ЧЕСТНЕЕ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7.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ГРАММАТИЧЕСКИЕ ОШИБКИ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А) ошибка в построении предложения с однородными членами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Б) неправильное употребление падежной формы существительного с предлогом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В) ошибка в построении предложения с деепричастным оборотом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Г) неправильное построение предложения с косвенной речью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Д) ошибка в употреблении имени числительного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  <w:r w:rsidR="000D7DC9" w:rsidRPr="009F07EB">
        <w:rPr>
          <w:rFonts w:ascii="Times New Roman" w:hAnsi="Times New Roman" w:cs="Times New Roman"/>
          <w:sz w:val="20"/>
          <w:szCs w:val="20"/>
        </w:rPr>
        <w:t>ПРЕДЛОЖЕНИЯ</w:t>
      </w:r>
      <w:r w:rsidRPr="009F07EB">
        <w:rPr>
          <w:rFonts w:ascii="Times New Roman" w:hAnsi="Times New Roman" w:cs="Times New Roman"/>
          <w:sz w:val="20"/>
          <w:szCs w:val="20"/>
        </w:rPr>
        <w:tab/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 Трое неприятельских лошадей достались тут же в добычу победителю.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 А в головах, пришпиленные булавками к стене, виднелись два акварельных рисунка.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 Согласно действующим в торговле правилам, по истечению срока годности продукты должны быть сняты с продажи.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 Побывав в Москве XVII века, иностранные послы писали о ней как об одном из красивейших городов мира.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 Нас увлекали совершенно разные предметы: как химия и биология, также и физика, казавшаяся нам хранительницей всех законов неживого мира.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6) Сейчас очень актуальна проблема нравственности, то есть вопросы нравственной среды человеческого обитания, о которой следует беспокоиться так же, как о чистоте земли и воздуха.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7) Приступая к написанию сочинения-рассуждения на ЕГЭ, учитывается авторская позиция.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8) В сообщении было написано, что я прошу прощения.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9) Художественные средства, которые были использованы при написании «Деревни», тяготеют к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классицистской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традиции.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Запишите в ответ цифры, расположив их в порядке, соответствующем буквам: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A</w:t>
      </w:r>
      <w:r w:rsidRPr="009F07EB">
        <w:rPr>
          <w:rFonts w:ascii="Times New Roman" w:hAnsi="Times New Roman" w:cs="Times New Roman"/>
          <w:sz w:val="20"/>
          <w:szCs w:val="20"/>
        </w:rPr>
        <w:tab/>
        <w:t>Б</w:t>
      </w:r>
      <w:r w:rsidRPr="009F07EB">
        <w:rPr>
          <w:rFonts w:ascii="Times New Roman" w:hAnsi="Times New Roman" w:cs="Times New Roman"/>
          <w:sz w:val="20"/>
          <w:szCs w:val="20"/>
        </w:rPr>
        <w:tab/>
        <w:t>В</w:t>
      </w:r>
      <w:r w:rsidRPr="009F07EB">
        <w:rPr>
          <w:rFonts w:ascii="Times New Roman" w:hAnsi="Times New Roman" w:cs="Times New Roman"/>
          <w:sz w:val="20"/>
          <w:szCs w:val="20"/>
        </w:rPr>
        <w:tab/>
        <w:t>Г</w:t>
      </w:r>
      <w:r w:rsidRPr="009F07EB">
        <w:rPr>
          <w:rFonts w:ascii="Times New Roman" w:hAnsi="Times New Roman" w:cs="Times New Roman"/>
          <w:sz w:val="20"/>
          <w:szCs w:val="20"/>
        </w:rPr>
        <w:tab/>
        <w:t>Д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8. Определите слово, в котором пропущена непроверяемая гласная корня. Выпишите это слово, вставив пропущенную букву.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оз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ряющий</w:t>
      </w:r>
      <w:proofErr w:type="spellEnd"/>
      <w:proofErr w:type="gram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обж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гаться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сув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ренитет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заб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ру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оштр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фовать</w:t>
      </w:r>
      <w:proofErr w:type="spellEnd"/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9. Определите ряд, в котором в обоих словах пропущена одна и та же буква. Выпишите эти слова, вставив пропущенную букву.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gramStart"/>
      <w:r w:rsidRPr="009F07EB">
        <w:rPr>
          <w:rFonts w:ascii="Times New Roman" w:hAnsi="Times New Roman" w:cs="Times New Roman"/>
          <w:sz w:val="20"/>
          <w:szCs w:val="20"/>
        </w:rPr>
        <w:t>без..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звестный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, сверх..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нтересный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;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беспр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станный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непр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..ложный;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по..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толкнуть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о..биться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;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жаловать, и..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подтишка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;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обез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яна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, ин..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екция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10. Выпишите слово, в котором на месте пропуска пишется буква И.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фланел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вый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овлад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вая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хитр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нький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затм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вающий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удва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вавший</w:t>
      </w:r>
      <w:proofErr w:type="spellEnd"/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11. Выпишите слово, в котором на месте пропуска пишется буква 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наде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щийся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(они) 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обид..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тся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(пациенты) </w:t>
      </w: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выздорове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т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закле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9F07EB">
        <w:rPr>
          <w:rFonts w:ascii="Times New Roman" w:hAnsi="Times New Roman" w:cs="Times New Roman"/>
          <w:sz w:val="20"/>
          <w:szCs w:val="20"/>
        </w:rPr>
        <w:t>нный</w:t>
      </w:r>
      <w:proofErr w:type="spellEnd"/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(они) </w:t>
      </w:r>
      <w:proofErr w:type="spellStart"/>
      <w:proofErr w:type="gramStart"/>
      <w:r w:rsidRPr="009F07EB">
        <w:rPr>
          <w:rFonts w:ascii="Times New Roman" w:hAnsi="Times New Roman" w:cs="Times New Roman"/>
          <w:sz w:val="20"/>
          <w:szCs w:val="20"/>
        </w:rPr>
        <w:t>посе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>т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12.</w:t>
      </w:r>
      <w:r w:rsidR="000D7DC9" w:rsidRPr="009F07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F07EB">
        <w:rPr>
          <w:rFonts w:ascii="Times New Roman" w:hAnsi="Times New Roman" w:cs="Times New Roman"/>
          <w:b/>
          <w:sz w:val="20"/>
          <w:szCs w:val="20"/>
        </w:rPr>
        <w:t>В Определите</w:t>
      </w:r>
      <w:proofErr w:type="gramEnd"/>
      <w:r w:rsidRPr="009F07EB">
        <w:rPr>
          <w:rFonts w:ascii="Times New Roman" w:hAnsi="Times New Roman" w:cs="Times New Roman"/>
          <w:b/>
          <w:sz w:val="20"/>
          <w:szCs w:val="20"/>
        </w:rPr>
        <w:t xml:space="preserve"> предложение, в котором НЕ со словом пишется СЛИТНО. Раскройте скобки и выпишите это слово.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Коту Тимофею (не)меньше десяти лет.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Воздух, ещё (не)ставший знойным, приятно освежает.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(Не)сули журавля в небе, дай синицу в руки.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У Насти были (не)правильные, но приятные черты лица.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Николай провалился в тяжкий, (не)облегчающий душу сон.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13. Определите предложение, в котором оба выделенных слова пишутся СЛИТНО.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lastRenderedPageBreak/>
        <w:t>Раскройте скобки и выпишите эти два слова.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(ОТ)ТОГО цикла стихотворений Пушкина, который называется «вольнолюбивым», (НА)ВЕРНОЕ, нельзя отторгнуть стихотворение «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Арион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».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(В)ТЕЧЕНИЕ многих дней продолжалось сильное извержение вулкана, над которым клубы огня крутились (НА)ПОДОБИЕ вихря, всё увеличиваясь в размерах.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(НЕ)СМОТРЯ на усталость, туристы шагали быстро, озабоченно поглядывая на солнце, (НА)СКВОЗЬ пробивающее лёгкие тучки.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Стоит прочесть ХОТЯ(БЫ) несколько строк из любимой книги — и ТОТ(ЧАС) же хочется пи с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ать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самому.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Но косы (ПО)ПРЕЖНЕМУ были в колечках, и (ТАКИЕ)ЖЕ колечки на лбу.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14.</w:t>
      </w:r>
      <w:r w:rsidR="000D7DC9" w:rsidRPr="009F07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07EB">
        <w:rPr>
          <w:rFonts w:ascii="Times New Roman" w:hAnsi="Times New Roman" w:cs="Times New Roman"/>
          <w:b/>
          <w:sz w:val="20"/>
          <w:szCs w:val="20"/>
        </w:rPr>
        <w:t>Укажите все цифры, на месте которых пишется НН.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Цифры укажите в порядке возрастания.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В творчестве Сальвадор Дали был неутомимым искателем, ненавидевшим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обыде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(1)ость и создававшим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обновлё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(2)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образы и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неожида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>(3)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композиции.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15.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1) Дед Митяй неотрывно смотрел в окно и то 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покряхтывал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то ворчал что-то себе под нос.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 На новогоднем карнавале весело и задорно подмигивали красные и жёлтые синие и зелёные огоньки гирлянд.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 Вечерами бабушка топила печку и взрослые играли в умную карточную игру – преферанс.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 На столе лежали только книги да подшивки старых газет.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5) Акулину в нашем доме любили не столько за умение готовить вкусные 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обеды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сколько за добродушие тепло и ласковость.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16.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Отважен был пловец (1) решившийся в такую ночь (2) пуститься через пролив (3) на расстояние двадцати верст, и важная должна быть причина (4) его к тому побудившая!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17.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Примечание редакции: Сергей Есенин встретил после долгой разлуки своего деда</w:t>
      </w:r>
      <w:r w:rsidRPr="009F07EB">
        <w:rPr>
          <w:rFonts w:ascii="Times New Roman" w:hAnsi="Times New Roman" w:cs="Times New Roman"/>
          <w:sz w:val="20"/>
          <w:szCs w:val="20"/>
        </w:rPr>
        <w:t>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"Добро(1) мой внук(2)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Добро, что не узнал ты деда!.."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"Ах(3)дедушка(4) ужели это ты?"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И полилась печальная беседа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Слезами теплыми на пыльные цветы.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"Тебе(5) пожалуй(6) скоро будет тридцать...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А мне (7)уж (8)девяносто...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Скоро в гроб.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Давно (9)пора бы (10) было воротиться".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Он говорит, а сам все морщит лоб.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(Сергей Есенин)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18.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Вопросы юного помощника снова напомнили ему (1) тот случай (2) вспоминать о котором (3) он не любил.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19.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Рита сильно расстроилась из-за отъезда отца (1) но (2) когда он пообещал привезти ей из плавания настоящего большого попугая (3) какого они видели недавно в зоопарке (4) девочка быстро утешилась и перестала плакать.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20. Отредактируйте предложение: исправьте лексическую ошибку, исключив лишнее слово. Выпишите это слово.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Когда канонада 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утихла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и они вошли, наконец, в дом, на полу обнаружили совершенно мёртвого человека.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21. Какие из высказываний соответствуют содержанию текста? Укажите номера ответов.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Цифры укажите в порядке возрастания.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>1)</w:t>
      </w:r>
      <w:r w:rsidRPr="009F07EB">
        <w:rPr>
          <w:rFonts w:ascii="Times New Roman" w:hAnsi="Times New Roman" w:cs="Times New Roman"/>
          <w:sz w:val="20"/>
          <w:szCs w:val="20"/>
        </w:rPr>
        <w:tab/>
        <w:t>«Согласный гимн колоколов» златоглавых церквей представляется автору языком древней столицы.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</w:t>
      </w:r>
      <w:r w:rsidRPr="009F07EB">
        <w:rPr>
          <w:rFonts w:ascii="Times New Roman" w:hAnsi="Times New Roman" w:cs="Times New Roman"/>
          <w:sz w:val="20"/>
          <w:szCs w:val="20"/>
        </w:rPr>
        <w:tab/>
        <w:t>Наполеон впервые увидел Кремль с Воробьёвых гор.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</w:t>
      </w:r>
      <w:r w:rsidRPr="009F07EB">
        <w:rPr>
          <w:rFonts w:ascii="Times New Roman" w:hAnsi="Times New Roman" w:cs="Times New Roman"/>
          <w:sz w:val="20"/>
          <w:szCs w:val="20"/>
        </w:rPr>
        <w:tab/>
        <w:t>Наиболее яркое, сильное впечатление красота Москвы производит на закате дня.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</w:t>
      </w:r>
      <w:r w:rsidRPr="009F07EB">
        <w:rPr>
          <w:rFonts w:ascii="Times New Roman" w:hAnsi="Times New Roman" w:cs="Times New Roman"/>
          <w:sz w:val="20"/>
          <w:szCs w:val="20"/>
        </w:rPr>
        <w:tab/>
        <w:t>Московский Кремль невозможно сравнить с чем-либо, как невозможно и описать его.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</w:t>
      </w:r>
      <w:r w:rsidRPr="009F07EB">
        <w:rPr>
          <w:rFonts w:ascii="Times New Roman" w:hAnsi="Times New Roman" w:cs="Times New Roman"/>
          <w:sz w:val="20"/>
          <w:szCs w:val="20"/>
        </w:rPr>
        <w:tab/>
        <w:t>Москва мало чем выделяется среди других городов мира.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1)Москва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не есть обыкновенный большой город, каких тысяча; Москва не безмолвная громада камней холодных, составленных в симметрическом порядке... (2)Нет!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3)У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неё есть своя душа, своя жизнь.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4)Каждый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её камень хранит надпись, начертанную временем и роком, надпись, для толпы непонятную, но богатую, обильную мыслями, чувством и вдохновением для учёного, патриота и поэта!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5)Как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ab/>
        <w:t>у океана, у неё есть свой язык, язык сильный, звучный, святой, молитвенный! (6)Едва проснётся день, как уже со всех её златоглавых церквей раздаётся согласный гимн колоколов, подобно чудной, фантастической увертюре Бетховена.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7)Под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ab/>
        <w:t xml:space="preserve">горой, у самой подошвы стены кремлёвской, против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Тайницких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ворот, протекает река, и за нею широкая долина, усыпанная домами и церквями, простирается до самой подошвы Поклонной горы, откуда Наполеон кинул первый взгляд на гибельный для него Кремль, откуда в первый раз он увидал его вещее пламя — этот грозный светоч, который озарил его торжество и его падение!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(8)Ближе</w:t>
      </w:r>
      <w:r w:rsidRPr="009F07EB">
        <w:rPr>
          <w:rFonts w:ascii="Times New Roman" w:hAnsi="Times New Roman" w:cs="Times New Roman"/>
          <w:sz w:val="20"/>
          <w:szCs w:val="20"/>
        </w:rPr>
        <w:tab/>
        <w:t>к центру города здания принимают вид более стройный, более европейский; проглядывают богатые колоннады, широкие дворы, обнесённые чугунными решётками, бесчисленные главы церквей.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(9)На</w:t>
      </w:r>
      <w:r w:rsidRPr="009F07EB">
        <w:rPr>
          <w:rFonts w:ascii="Times New Roman" w:hAnsi="Times New Roman" w:cs="Times New Roman"/>
          <w:sz w:val="20"/>
          <w:szCs w:val="20"/>
        </w:rPr>
        <w:tab/>
        <w:t>западе, за длинной башней, где живут и могут жить одни ласточки, ибо она, будучи построена после французов, не имеет внутри ни потолков, ни лестниц и стены её распёрты крестообразно поставленными брусьями, возвышаются арки каменного моста, который дугою перегибается с одного берега на другой; вода, удержанная небольшой запрудой, с шумом и пеною вырывается из-под него, образуя между сводами небольшие водопады.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10)Далее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моста, по правую сторону реки, отделяются на небосклоне зубчатые силуэты Алексеевского монастыря; по левую, на равнине между кровлями купеческих домов, блещут верхи Донского монастыря. (</w:t>
      </w:r>
      <w:proofErr w:type="gramStart"/>
      <w:r w:rsidRPr="009F07EB">
        <w:rPr>
          <w:rFonts w:ascii="Times New Roman" w:hAnsi="Times New Roman" w:cs="Times New Roman"/>
          <w:sz w:val="20"/>
          <w:szCs w:val="20"/>
        </w:rPr>
        <w:t>11)А</w:t>
      </w:r>
      <w:proofErr w:type="gramEnd"/>
      <w:r w:rsidRPr="009F07EB">
        <w:rPr>
          <w:rFonts w:ascii="Times New Roman" w:hAnsi="Times New Roman" w:cs="Times New Roman"/>
          <w:sz w:val="20"/>
          <w:szCs w:val="20"/>
        </w:rPr>
        <w:t xml:space="preserve"> за ним, одеты голубым туманом, восходящим от студёных волн реки, начинаются Воробьёвы горы, увенчанные густыми рощами, которые с крутых вершин глядятся в реку, извивающуюся у их подошвы подобно змее, покрытой серебристою чешуёй.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(12)Когда склоняется день, когда розовая мгла одевает дальние части города и окрестные холмы, тогда только можно видеть нашу древнюю столицу во всём её блеске, ибо подобно красавице, показывающей только вечером свои лучшие уборы, она только в этот торжественный час может произвести на душу сильное, неизгладимое впечатление.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(13)</w:t>
      </w:r>
      <w:r w:rsidRPr="009F07EB">
        <w:rPr>
          <w:rFonts w:ascii="Times New Roman" w:hAnsi="Times New Roman" w:cs="Times New Roman"/>
          <w:sz w:val="20"/>
          <w:szCs w:val="20"/>
        </w:rPr>
        <w:tab/>
        <w:t>Что</w:t>
      </w:r>
      <w:r w:rsidRPr="009F07EB">
        <w:rPr>
          <w:rFonts w:ascii="Times New Roman" w:hAnsi="Times New Roman" w:cs="Times New Roman"/>
          <w:sz w:val="20"/>
          <w:szCs w:val="20"/>
        </w:rPr>
        <w:tab/>
        <w:t xml:space="preserve">сравнить с этим Кремлём, который, </w:t>
      </w:r>
      <w:proofErr w:type="spellStart"/>
      <w:r w:rsidRPr="009F07EB">
        <w:rPr>
          <w:rFonts w:ascii="Times New Roman" w:hAnsi="Times New Roman" w:cs="Times New Roman"/>
          <w:sz w:val="20"/>
          <w:szCs w:val="20"/>
        </w:rPr>
        <w:t>окружась</w:t>
      </w:r>
      <w:proofErr w:type="spellEnd"/>
      <w:r w:rsidRPr="009F07EB">
        <w:rPr>
          <w:rFonts w:ascii="Times New Roman" w:hAnsi="Times New Roman" w:cs="Times New Roman"/>
          <w:sz w:val="20"/>
          <w:szCs w:val="20"/>
        </w:rPr>
        <w:t xml:space="preserve"> зубчатыми стенами, красуясь золотыми главами соборов, возлежит на высокой горе, как державный венец на челе грозного владыки?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(14)Он алтарь России, на нём должны совершаться и уже совершались многие жертвы, достойные Отечества. (15)Давно ли, как баснословный Феникс, он возродился из пылающего своего праха?!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(16)Нет, ни Кремля, ни его зубчатых стен, ни его тёмных переходов, ни пышных дворцов его описать невозможно. (17)Надо видеть, видеть... (18)Надо чувствовать всё, что они говорят сердцу и воображению!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(По М. Ю. Лермонтову*)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9F07EB">
        <w:rPr>
          <w:rFonts w:ascii="Times New Roman" w:hAnsi="Times New Roman" w:cs="Times New Roman"/>
          <w:i/>
          <w:sz w:val="20"/>
          <w:szCs w:val="20"/>
        </w:rPr>
        <w:t>* Михаил Юрьевич Лермонтов (1814—1841 гг.) — великий русский поэт, прозаик, драматург, художник.</w:t>
      </w:r>
    </w:p>
    <w:p w:rsidR="000D7DC9" w:rsidRPr="009F07EB" w:rsidRDefault="000D7DC9" w:rsidP="004910E0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22. Какие из перечисленных утверждений являются верными? Укажите номера ответов.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Цифры укажите в порядке возрастания.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</w:t>
      </w:r>
      <w:r w:rsidRPr="009F07EB">
        <w:rPr>
          <w:rFonts w:ascii="Times New Roman" w:hAnsi="Times New Roman" w:cs="Times New Roman"/>
          <w:sz w:val="20"/>
          <w:szCs w:val="20"/>
        </w:rPr>
        <w:tab/>
        <w:t>Предложения 3—5 содержат обоснование утверждения, высказанного в предложении 1.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</w:t>
      </w:r>
      <w:r w:rsidRPr="009F07EB">
        <w:rPr>
          <w:rFonts w:ascii="Times New Roman" w:hAnsi="Times New Roman" w:cs="Times New Roman"/>
          <w:sz w:val="20"/>
          <w:szCs w:val="20"/>
        </w:rPr>
        <w:tab/>
        <w:t>Предложения 7—8 содержат повествование.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</w:t>
      </w:r>
      <w:r w:rsidRPr="009F07EB">
        <w:rPr>
          <w:rFonts w:ascii="Times New Roman" w:hAnsi="Times New Roman" w:cs="Times New Roman"/>
          <w:sz w:val="20"/>
          <w:szCs w:val="20"/>
        </w:rPr>
        <w:tab/>
        <w:t>В предложениях 10—11 представлено описание.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</w:t>
      </w:r>
      <w:r w:rsidRPr="009F07EB">
        <w:rPr>
          <w:rFonts w:ascii="Times New Roman" w:hAnsi="Times New Roman" w:cs="Times New Roman"/>
          <w:sz w:val="20"/>
          <w:szCs w:val="20"/>
        </w:rPr>
        <w:tab/>
        <w:t>В предложениях 16—18 содержится рассуждение.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</w:t>
      </w:r>
      <w:r w:rsidRPr="009F07EB">
        <w:rPr>
          <w:rFonts w:ascii="Times New Roman" w:hAnsi="Times New Roman" w:cs="Times New Roman"/>
          <w:sz w:val="20"/>
          <w:szCs w:val="20"/>
        </w:rPr>
        <w:tab/>
        <w:t>В предложении 14 представлено описание.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23. Из предложения 4 выпишите синонимы (синонимическую пару).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0D7DC9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24. Среди предложений 10—14 найдите такое(-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ие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), которое(-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 связано(-ы) с предыдущим при помощи личных местоимений. Напишите номер(-а) этого(-их) предложения(-</w:t>
      </w:r>
      <w:proofErr w:type="spellStart"/>
      <w:r w:rsidRPr="009F07EB">
        <w:rPr>
          <w:rFonts w:ascii="Times New Roman" w:hAnsi="Times New Roman" w:cs="Times New Roman"/>
          <w:b/>
          <w:sz w:val="20"/>
          <w:szCs w:val="20"/>
        </w:rPr>
        <w:t>ий</w:t>
      </w:r>
      <w:proofErr w:type="spellEnd"/>
      <w:r w:rsidRPr="009F07EB">
        <w:rPr>
          <w:rFonts w:ascii="Times New Roman" w:hAnsi="Times New Roman" w:cs="Times New Roman"/>
          <w:b/>
          <w:sz w:val="20"/>
          <w:szCs w:val="20"/>
        </w:rPr>
        <w:t>).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0D7DC9" w:rsidRPr="009F07EB" w:rsidRDefault="004910E0" w:rsidP="000D7DC9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25.</w:t>
      </w: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  <w:r w:rsidR="000D7DC9" w:rsidRPr="009F07EB">
        <w:rPr>
          <w:rFonts w:ascii="Times New Roman" w:hAnsi="Times New Roman" w:cs="Times New Roman"/>
          <w:b/>
          <w:sz w:val="20"/>
          <w:szCs w:val="20"/>
        </w:rPr>
        <w:t>Прочитайте фрагмент рецензии, составленной на основе текста, который Вы анализировали, выполняя задания 21–24.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</w:t>
      </w:r>
    </w:p>
    <w:p w:rsidR="000D7DC9" w:rsidRPr="009F07EB" w:rsidRDefault="000D7DC9" w:rsidP="000D7DC9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соответствующую цифру.</w:t>
      </w:r>
    </w:p>
    <w:p w:rsidR="000D7DC9" w:rsidRPr="009F07EB" w:rsidRDefault="000D7DC9" w:rsidP="000D7DC9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b/>
          <w:sz w:val="20"/>
          <w:szCs w:val="20"/>
        </w:rPr>
        <w:t>Последовательность цифр запишите в БЛАНК ОТВЕТОВ № 1 справа от номера задания 25, начиная с первой клеточки, без пробелов, запятых и других дополнительных символов</w:t>
      </w:r>
      <w:r w:rsidRPr="009F07EB">
        <w:rPr>
          <w:rFonts w:ascii="Times New Roman" w:hAnsi="Times New Roman" w:cs="Times New Roman"/>
          <w:sz w:val="20"/>
          <w:szCs w:val="20"/>
        </w:rPr>
        <w:t>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«Ярко и эмоционально выражая своё отношение к древней столице, поэт использует разнообразные изобразительно-выразительные языковые средства, среди которых тропы, например (А) _______</w:t>
      </w:r>
      <w:r w:rsidRPr="009F07EB">
        <w:rPr>
          <w:rFonts w:ascii="Times New Roman" w:hAnsi="Times New Roman" w:cs="Times New Roman"/>
          <w:sz w:val="20"/>
          <w:szCs w:val="20"/>
        </w:rPr>
        <w:tab/>
        <w:t>(«язык сильный, звучный, святой, молитвенный» в предложении 5), и синтаксическое средство — (Б) _______ (предложения 4, 8, 16). Лексическое средство — (В) _______</w:t>
      </w:r>
      <w:r w:rsidRPr="009F07EB">
        <w:rPr>
          <w:rFonts w:ascii="Times New Roman" w:hAnsi="Times New Roman" w:cs="Times New Roman"/>
          <w:sz w:val="20"/>
          <w:szCs w:val="20"/>
        </w:rPr>
        <w:tab/>
        <w:t>(например, «начертанную... роком» в предложении 4) — и синтаксическое выразительности — (Г) _______ («подобно чудной, фантастической увертюре Бетховена» в предложении 6, «как баснословный Феникс» в предложении 15) — подчёркивают величие исторической судьбы Москвы».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1)</w:t>
      </w:r>
      <w:r w:rsidRPr="009F07EB">
        <w:rPr>
          <w:rFonts w:ascii="Times New Roman" w:hAnsi="Times New Roman" w:cs="Times New Roman"/>
          <w:sz w:val="20"/>
          <w:szCs w:val="20"/>
        </w:rPr>
        <w:tab/>
        <w:t>сравнительный оборот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2)</w:t>
      </w:r>
      <w:r w:rsidRPr="009F07EB">
        <w:rPr>
          <w:rFonts w:ascii="Times New Roman" w:hAnsi="Times New Roman" w:cs="Times New Roman"/>
          <w:sz w:val="20"/>
          <w:szCs w:val="20"/>
        </w:rPr>
        <w:tab/>
        <w:t>парцелляция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3)</w:t>
      </w:r>
      <w:r w:rsidRPr="009F07EB">
        <w:rPr>
          <w:rFonts w:ascii="Times New Roman" w:hAnsi="Times New Roman" w:cs="Times New Roman"/>
          <w:sz w:val="20"/>
          <w:szCs w:val="20"/>
        </w:rPr>
        <w:tab/>
        <w:t>противопоставление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4)</w:t>
      </w:r>
      <w:r w:rsidRPr="009F07EB">
        <w:rPr>
          <w:rFonts w:ascii="Times New Roman" w:hAnsi="Times New Roman" w:cs="Times New Roman"/>
          <w:sz w:val="20"/>
          <w:szCs w:val="20"/>
        </w:rPr>
        <w:tab/>
        <w:t>ряды однородных членов предложения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5)</w:t>
      </w:r>
      <w:r w:rsidRPr="009F07EB">
        <w:rPr>
          <w:rFonts w:ascii="Times New Roman" w:hAnsi="Times New Roman" w:cs="Times New Roman"/>
          <w:sz w:val="20"/>
          <w:szCs w:val="20"/>
        </w:rPr>
        <w:tab/>
        <w:t>разговорные и просторечные слова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6)</w:t>
      </w:r>
      <w:r w:rsidRPr="009F07EB">
        <w:rPr>
          <w:rFonts w:ascii="Times New Roman" w:hAnsi="Times New Roman" w:cs="Times New Roman"/>
          <w:sz w:val="20"/>
          <w:szCs w:val="20"/>
        </w:rPr>
        <w:tab/>
        <w:t>восклицательные предложения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7)</w:t>
      </w:r>
      <w:r w:rsidRPr="009F07EB">
        <w:rPr>
          <w:rFonts w:ascii="Times New Roman" w:hAnsi="Times New Roman" w:cs="Times New Roman"/>
          <w:sz w:val="20"/>
          <w:szCs w:val="20"/>
        </w:rPr>
        <w:tab/>
        <w:t>книжная лексика</w:t>
      </w:r>
    </w:p>
    <w:p w:rsidR="004910E0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8)</w:t>
      </w:r>
      <w:r w:rsidRPr="009F07EB">
        <w:rPr>
          <w:rFonts w:ascii="Times New Roman" w:hAnsi="Times New Roman" w:cs="Times New Roman"/>
          <w:sz w:val="20"/>
          <w:szCs w:val="20"/>
        </w:rPr>
        <w:tab/>
        <w:t>эпитеты</w:t>
      </w:r>
    </w:p>
    <w:p w:rsidR="008866E4" w:rsidRPr="009F07EB" w:rsidRDefault="004910E0" w:rsidP="004910E0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t>9)</w:t>
      </w:r>
      <w:r w:rsidRPr="009F07EB">
        <w:rPr>
          <w:rFonts w:ascii="Times New Roman" w:hAnsi="Times New Roman" w:cs="Times New Roman"/>
          <w:sz w:val="20"/>
          <w:szCs w:val="20"/>
        </w:rPr>
        <w:tab/>
        <w:t>риторический вопрос</w:t>
      </w:r>
    </w:p>
    <w:p w:rsidR="008866E4" w:rsidRPr="009F07EB" w:rsidRDefault="008866E4">
      <w:pPr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br w:type="page"/>
      </w:r>
    </w:p>
    <w:p w:rsidR="008866E4" w:rsidRPr="009F07EB" w:rsidRDefault="008866E4" w:rsidP="008866E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>Вариант 3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Задание 1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Ещё до того, как приступить к изготовлению предмета, человек создаёт образ этого предмета в мыслях, то есть разрабатывает проект того, что ему нужно.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Человек, в отличие от животных, действует сознательно, проявляя при этом свойственную только людям способность к творчеству.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Проектирование — это сознательное созидание того, чего в природе ещё не существовало, это творческий процесс.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Способность действовать сознательно, используя творческий подход, отличает человека от животных.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Для удовлетворения своих потребностей человек действует сознательно, используя орудия труда.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</w:tblGrid>
      <w:tr w:rsidR="008866E4" w:rsidRPr="009F07EB" w:rsidTr="008866E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1)В</w:t>
            </w:r>
            <w:proofErr w:type="gramEnd"/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отличие от животных, человек действует не инстинктивно, а сознательно. (</w:t>
            </w:r>
            <w:proofErr w:type="gramStart"/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2)Он</w:t>
            </w:r>
            <w:proofErr w:type="gramEnd"/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заранее определяет цель, обдумывает способ и средства её достижения, подбирает необходимый материал, намечает последовательность операций, &lt;...&gt; разрабатывает проект того, что ему нужно, а проектирование уже творчество, сознательное созидание того, чего в природе ещё не существовало. (3)На такие действия не способно ни одно животное.</w:t>
            </w:r>
          </w:p>
        </w:tc>
      </w:tr>
    </w:tbl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Задание 2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 из приведённых ниже слов (сочетаний слов) должно стоять на месте пропуска во втором (2) предложении текста? Выпишите это слово (сочетание слов).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Несмотря на это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есть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В-третьих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Хотя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Вопреки этому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 Задание 3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фрагмент словарной статьи, в которой приводятся значения слова ОПЕРАЦИЯ.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ОПЕРАЦИЯ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-и, ж.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Координированные военные действия разнородных войск, объединённые единой целью. </w:t>
      </w: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Сухопутная, морская, воздушная, воздушно-десантная о. Наступательная о. Оборонительная о. Разработать план операции.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Отдельное действие в ряду других подобных. </w:t>
      </w: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Банковская о. Почтовая о. Отделочная о. Машинная о.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Лечебная помощь, выражающаяся в непосредственном механическом воздействии на ткани, органы. </w:t>
      </w: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Сделать операцию.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Задание 4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созвонИмся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намерЕние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крестьЯнин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землЯнин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христианИн</w:t>
      </w:r>
      <w:proofErr w:type="spellEnd"/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 Задание 5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Выдры — необычайно смышлёные и РАССУДИТЕЛЬНЫЕ существа.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устье реки виднелись ЯВСТВЕННЫЕ очертания корабля.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Отбирало артистов для участия в конкурсе весьма ПРЕДСТАВИТЕЛЬСКОЕ жюри.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Зная горячий, ВЗРЫВНОЙ характер отца, мы не хотели его беспокоить.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пренебрегал правилами этикета и был полным НЕВЕЖЕЙ.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 Задание 6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ПЯТЬЮДЕСЯТЬЮ копейками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коллеги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КЛАДИ на место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более ПЯТИСТА метров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стирка ПОЛОТЕНЕЦ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 Задание 7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40"/>
        <w:gridCol w:w="5105"/>
      </w:tblGrid>
      <w:tr w:rsidR="008866E4" w:rsidRPr="009F07EB" w:rsidTr="008866E4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 ОШИБКИ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  <w:tr w:rsidR="008866E4" w:rsidRPr="009F07EB" w:rsidTr="00886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ошибка в построении предложения с однородными членами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нарушение связи между подлежащим и сказуемым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неправильное построение предложения с косвенной речью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нарушение видовременной соотнесённости глагольных форм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ошибка в употреблении имени числительного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«Лесть и трусость — самые дурные пороки», —громко промолвила Ася.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Двое крайних окон на первом этаже закрыты изнутри газетными листами.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 платформе прохаживались жандарм и две молоденькие, чему-то смеявшиеся девушки.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Клара спросила, что нельзя ли молока у вас купить?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Он проталкивался к двери и кашляет от морозного воздуха.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Виснет туман над озябшим полем, да первая звезда одичало смотрит на меня с вечернего неба.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Те, кто служит делу просвещения, снаряжает молодых в долгий путь по жизни, развивает их ум и способности, благословляет на творческий поиск.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Существует множество приёмов невербального общения, которыми можно эффективно воспользоваться.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Болельщики «Зенита» любили и гордились своей командой, не один раз выигрывавшей сложнейшие матчи.</w:t>
            </w:r>
          </w:p>
        </w:tc>
      </w:tr>
    </w:tbl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866E4" w:rsidRPr="009F07EB" w:rsidTr="00886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8866E4" w:rsidRPr="009F07EB" w:rsidTr="00886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 Задание 8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орф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графия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гонизм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гиозный</w:t>
      </w:r>
      <w:proofErr w:type="spellEnd"/>
      <w:proofErr w:type="gram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дикор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стущий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</w:t>
      </w:r>
      <w:proofErr w:type="spellEnd"/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 Задание 9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добровать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..надёжный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о..винтить</w:t>
      </w:r>
      <w:proofErr w:type="spellEnd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по..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шучивать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пр..интересный</w:t>
      </w:r>
      <w:proofErr w:type="spellEnd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пр..сечь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рваться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пр..бабушка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вести,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..прецедентный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 Задание 10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Выпишите слово, в котором на месте пропуска пишется буква Е.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пристра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сирен..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вый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брезгл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вость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кокетл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задумч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 Задание 11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Выпишите слово, в котором на месте пропуска пишется буква И.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колебл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мый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надломл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нный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тся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прикле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вший</w:t>
      </w:r>
      <w:proofErr w:type="spellEnd"/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заден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 Задание 12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 спутник оказался молчаливым, (не)разговорчивым человеком.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 гонит на юг (не)наступающий холод, а отсутствие корма.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высокие деревья (не)выдержали бы морозов.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Солнце стало уже (не)так жечь, дни стали заметно короче.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из нас (не)любит природу!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 Задание 13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(В)ОТЛИЧИЕ от многих, М. Горький не гонялся за славой; он не пугался критики, но ТАК(ЖЕ) не испытывал и радости от похвалы глупца или невежи.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 отец был (ПО)НАСТОЯЩЕМУ искусным плотником, (ЗА)ТО, а ещё за весёлый нрав его уважали в посёлке.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Ещё в глубокой древности люди мечтали о том, ЧТО(БЫ) подняться в небо: в легенде о Дедале и Икаре, которую создали древние греки, (КАК)РАЗ и отразилась эта мечта.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ночью я проснулся от странного ощущения: мне показалось, БУД(ТО) я оглох во сне; я долго лежал, прислушивался и наконец понял, что я не оглох, а (ПО)ПРОСТУ за стенами дома наступила необыкновенная тишина.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Бойцы шли (ПО)ДВОЕ, (ПО)ЗАДИ колонны тащилась повозка с полевой кухней.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 Задание 14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все цифры, на месте которых пишется НН.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укажите в порядке возрастания.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приказу капитана все </w:t>
      </w:r>
      <w:proofErr w:type="spellStart"/>
      <w:proofErr w:type="gram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награбле</w:t>
      </w:r>
      <w:proofErr w:type="spell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</w:t>
      </w:r>
      <w:proofErr w:type="spell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ое</w:t>
      </w:r>
      <w:proofErr w:type="spell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пиратами добро было </w:t>
      </w:r>
      <w:proofErr w:type="spell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немедле</w:t>
      </w:r>
      <w:proofErr w:type="spell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(2)о </w:t>
      </w:r>
      <w:proofErr w:type="spell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разложе</w:t>
      </w:r>
      <w:proofErr w:type="spell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(3)о на большом </w:t>
      </w:r>
      <w:proofErr w:type="spell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деревя</w:t>
      </w:r>
      <w:proofErr w:type="spell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(4)ом столе.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 Задание 15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Лес пахнет хвоей и прелой листвой и убаюкивает нас шумом ветра в кронах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деревьев.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 зимовке можно добраться на собаках либо на оленях.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Туман постепенно окутал не только старый 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причал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 и весь город.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Луна спряталась за тучами и над морем поднялся туман.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Я взял кусок хлеба и ломтик ветчины и снова поднялся на палубу.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 Задание 16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знаки препинания: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Одним из самых известных произведений Рафаэля является (1) созданный в начале шестнадцатого века (2) алтарный образ «Обручение Марии» (3) написанный, возможно, ещё в период пребывания Рафаэля в мастерской </w:t>
      </w:r>
      <w:proofErr w:type="spell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Перуджино</w:t>
      </w:r>
      <w:proofErr w:type="spell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(4) и относящийся к раннему периоду творчества художника.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 Задание 17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знаки препинания: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цифру(-ы), на месте которой(-ых) должна(-ы) стоять запятая(-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</w:tblGrid>
      <w:tr w:rsidR="008866E4" w:rsidRPr="009F07EB" w:rsidTr="00886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Двенадцать ... Сейчас (1) наверно (2)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Прошёл он через посты.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Час... Сейчас он добрался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подножию </w:t>
            </w:r>
            <w:proofErr w:type="gramStart"/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высоты .</w:t>
            </w:r>
            <w:proofErr w:type="gramEnd"/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... Он теперь (3) должно быть (4)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Ползёт на самый хребет.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Три... Поскорей бы, чтобы</w:t>
            </w:r>
          </w:p>
          <w:p w:rsidR="008866E4" w:rsidRPr="009F07EB" w:rsidRDefault="008866E4" w:rsidP="00886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 не застал </w:t>
            </w:r>
            <w:proofErr w:type="gramStart"/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( 5</w:t>
            </w:r>
            <w:proofErr w:type="gramEnd"/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рассвет.</w:t>
            </w:r>
          </w:p>
          <w:p w:rsidR="008866E4" w:rsidRPr="009F07EB" w:rsidRDefault="008866E4" w:rsidP="0088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866E4" w:rsidRPr="009F07EB" w:rsidRDefault="008866E4" w:rsidP="0088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(К. М. Симонов)</w:t>
            </w:r>
          </w:p>
        </w:tc>
      </w:tr>
    </w:tbl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 Задание 18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знаки препинания: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 самого начала июня (1) танковые соединения противника находились в центре внимания разведки (2) текущие донесения (3) которой (4) постоянно обсуждались на заседаниях генерального штаба.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 Задание 19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знаки препинания: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Оказавшийся в домашнем театре Шереметьевых французский посол писал (1) что (2) когда он увидел балет (3) то был потрясён талантом (4) крепостных людей.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 Задание 20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Отредактируйте предложение: исправьте лексическую ошибку, </w:t>
      </w: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исключив лишнее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слово. Выпишите это слово.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Сквозь желтоватую мокрую воду проглядывало песчаное дно, которое уходило глубже, и озерная вода становилась черной.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 Задание 21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из высказываний соответствуют содержанию текста? Укажите номера ответов в возрастающем порядке.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Рассказчица очень ценит поэзию Цветаевой, посещает мероприятия в музее поэтессы.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Встречи с таксистом и девушкой, стоявшей возле памятника Цветаевой, произвели на рассказчицу сильное впечатление, заставили о многом задуматься.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Рассказчица, порасспросив парня-таксиста, поняла, почему он ничего не слышал о Цветаевой.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Умение ценить поэзию говорит не о душевной мудрости, а об уровне образования.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Рассказчица выяснила, кто была та девушка возле памятника Цветаевой, и решила познакомиться с ней.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(1)— Мне в Борисоглебский переулок, — сообщила я молодому таксисту, — дом-музей Марины Цветаевой.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(2)— Парень включил навигатор, стал всматриваться в карту маршрута.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(3)— Там она и жила с семьёй, — добавила я задумчиво скорее самой себе.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(4)— Кто жил? — переспросил он через минуту.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(5)— Цветаева, поэт, знаете?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(6)Он улыбнулся: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(7)— Не-а.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(8) Такого ответа я никак не ожидала.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9)В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принципе, размышляла я, уставившись в окно перед собой и изредка косясь на водителя, симпатичного и блондинистого, человеком можно быть хорошим... и не знать поэтов-писателей.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10)Но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мне вдруг стало любопытно, кто он и откуда: очень уж хотелось понять, почему имя Цветаевой (и, полагаю, многих других великих деятелей литературы) для него ничего не значит. (11)Я решила порасспросить парня. (12)Узнала, что ему 24 года, москвич в третьем поколении.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(13) Родители служащие, с высшим образованием.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14)Да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сам он окончил что-то вроде специализированного колледжа.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15)Как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 он мог не слышать о Цветаевой?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16)В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общем, причины столь низкой осведомлённости в области поэзии так и остались для меня загадкой.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17)Может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дело в качестве современного образования, а может, он сам не хотел ничего знать, считая стихи глупостью.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18)И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всё же я решила ему хоть какой-то ликбез устроить. (19)Тут меня осенило.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(20)— А песню в исполнении Аллы Пугачёвой слышали? (21)«Мне нравится, что Вы больны не мной...»? - пропела я сиплым голосом.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(22)Парень заёрзал на сиденье: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(23)— Знаю, а как же!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(24) Я чуть не подпрыгнула от радости: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(25)— Ага! (26)Так это стихи Марины Цветаевой! — и процитировала ещё строчки.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(27)—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рово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 — протянул он с удовольствием.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(28) На прощание на клочке бумажки из его бардачка я написала, кроме Цветаевой, ещё несколько незнакомых ему имён: Мандельштама, Пастернака, Бродского. (29)Кто знает: вдруг он заинтересуется и хотя бы немного прочтёт о них. (ЗО)Он старательно, как первоклассник, повторил каждое слово вслед за мной, так что, может, и вправду запомнил. (31)«Ух ты, вот это класс, — бормотал он при этом торопливо, — вот это класс!» (32)И порулил дальше...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(ЗЗ)Мероприятие в музее начиналось только через двадцать минут.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(34) Так что у меня ещё было время, и я огляделась вокруг.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35)Прямо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напротив, в маленьком сквере — памятник Марине Ивановне: сидячая фигура, склонённая голова с короткой стрижкой. (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)Пройдя вдоль улицы и вернувшись обратно, я заметила, что к памятнику кто-то прилепился. (37)В буквальном смысле. (38)Девушка с распущенными волосами, в джинсах уткнулась в каменные ступни головой, обхватила широким жестом подол каменного платья, как ребёнок, прячась и прося прощения, и так застыла. (39)Какой разговор вела с ней эта девушка? (40)Или о чём-то просила?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41)А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может, горевала по её судьбе?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42)Она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стояла долго, потом оторвалась от глыбы и с какой-то счастливой улыбкой пошла прочь.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43)На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 ей было года 22—24. (44)Я не пыталась разгадать, кто она и откуда.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45)Её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порыв говорил сам за — умудрённая глубоким творческим опытом душа в совсем юном теле.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46)Да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именно так, и думаю, что вряд ли кто-то станет возражать. (47)Ведь умение ценить поэзию и её автора, понимать, чувствовать сердцем — это ли не душевная мудрость?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48)Эх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вот как бывает, думала я, возвращаясь вечером домой: эти — представители одного поколения, ровесники, живут в одном городе.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49)Но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миры — совершенно разные, с разными идеалами и ценностями.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50)Хорошо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я сказала ему напоследок: хоть впросак теперь не попадёт перед своей девушкой.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51)Девушки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любят поэзию... (52)Кто знает, а вдруг они встретятся?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(по Е. </w:t>
      </w:r>
      <w:proofErr w:type="spellStart"/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Кореневой</w:t>
      </w:r>
      <w:proofErr w:type="spellEnd"/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*)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*Елена Алексеевна Коренева (род. в 1953 г.) - советская и российская актриса театра и кино, литератор, режиссёр.</w:t>
      </w: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 Задание 22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из перечисленных утверждений являются верными? Укажите номера ответов.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Цифры укажите в порядке возрастания.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Предложения 15—17 представляют собой повествование.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 предложении 35 представлено описание.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 предложениях 48—52 представлено рассуждение.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Предложение 29 указывает на причину действий, о которых говорится в предложении 28.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 предложении 49 представлено повествование.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 Задание 23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предложения 27 выпишите разговорное слово.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 Задание 24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предложений 1—9 найдите такое(-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которое(-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связано(-ы) с предыдущим при помощи контекстного синонима. Напишите номер(-а) этого(-их) предложения(-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6E4" w:rsidRPr="009F07EB" w:rsidRDefault="008866E4" w:rsidP="008866E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 Задание 25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«Рассказывая о случившемся с ней эпизоде, Е. Коренева не скупится на эмоции. Авторская экспрессия нашла отражение в многочисленных средствах выразительности. В частности, на лексическом уровне следует отметить (А)_____ («не-а» в предложении 7, «уставившись» в предложении 9, «заёрзал» в предложении 22), на морфологическом уровне — (Б)_____ (в предложениях 25, 31, 48), а также такой троп, как (В)_____ (в предложениях 30, 38). В синтаксисе эмоции автора отражены прежде всего в употреблении (Г)_____ (предложения 15, 39, 40, 41, 47, 52)».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неполные предложения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разговорная лексика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междометия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риторические вопросы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однородные члены предложения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метонимия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сравнение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эпитеты</w:t>
      </w:r>
    </w:p>
    <w:p w:rsidR="008866E4" w:rsidRPr="009F07EB" w:rsidRDefault="008866E4" w:rsidP="008866E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оксюморон</w:t>
      </w:r>
    </w:p>
    <w:p w:rsidR="008866E4" w:rsidRPr="009F07EB" w:rsidRDefault="008866E4" w:rsidP="0088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6E4" w:rsidRPr="009F07EB" w:rsidRDefault="008866E4" w:rsidP="008866E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8866E4" w:rsidRPr="009F07EB" w:rsidTr="00886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8866E4" w:rsidRPr="009F07EB" w:rsidTr="00886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E4" w:rsidRPr="009F07EB" w:rsidRDefault="008866E4" w:rsidP="008866E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0303" w:rsidRPr="009F07EB" w:rsidRDefault="009C0303" w:rsidP="008866E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9C0303" w:rsidRPr="009F07EB" w:rsidRDefault="009C0303">
      <w:pPr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br w:type="page"/>
      </w:r>
    </w:p>
    <w:p w:rsidR="009C0303" w:rsidRPr="009F07EB" w:rsidRDefault="009C0303" w:rsidP="008866E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F07EB">
        <w:rPr>
          <w:rFonts w:ascii="Times New Roman" w:hAnsi="Times New Roman" w:cs="Times New Roman"/>
          <w:sz w:val="20"/>
          <w:szCs w:val="20"/>
        </w:rPr>
        <w:lastRenderedPageBreak/>
        <w:t>Вариант 4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Задание 1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Масляные краски значительно превосходили по яркости преобладавшую в Средние века темперу.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Расцвету фламандской живописи способствовало появление масляных красок, которые не сохли так быстро, как темпера, и превосходили её по яркости, что позволяло наносить их слоями, добиваясь удивительных живописных эффектов.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Появление масляных красок, сохнущих не так быстро, как темпера, и превосходящих её по яркости, позволило наносить краски на холст слоями, добиваясь удивительных живописных эффектов, а это, в свою очередь, способствовало расцвету фламандской живописи.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Растёртые с растительным маслом пигменты масляных красок, основой которых служил быстросохнущий яичный желток, превосходили по яркости преобладавшую тогда темперу.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Если писать темперой, основой которой служил быстросохнущий яичный желток, надо было быстро, не вдаваясь в мелкие детали, то масляные краски можно было накладывать по-другому.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</w:tblGrid>
      <w:tr w:rsidR="009C0303" w:rsidRPr="009F07EB" w:rsidTr="009C030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1)Расцвету</w:t>
            </w:r>
            <w:proofErr w:type="gramEnd"/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фла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манд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ской жи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си спо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соб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ло такое важ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ней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шее тех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ское нововведение, как мас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ные краски. (</w:t>
            </w:r>
            <w:proofErr w:type="gramStart"/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2)Растёртые</w:t>
            </w:r>
            <w:proofErr w:type="gramEnd"/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рас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ным мас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лом пиг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ты зна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 пре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вос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ли по яр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сти пре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дав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шую тогда в жи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си темперу, ос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вой ко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рой слу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жил быст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сох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ну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щий яич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желток. (3)&lt;...&gt;пи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сать тем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пе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рой надо было быстро, не вда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ясь в мел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кие детали, то мас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ные крас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ки можно было на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кла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ды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вать слой за слоем, до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ясь уди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жи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пис</w:t>
            </w: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эффектов.</w:t>
            </w:r>
          </w:p>
        </w:tc>
      </w:tr>
    </w:tbl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Задание 2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 из приведённых ниже слов (сочетаний слов) должно быть на месте пропуска в третьем предложении?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Вопреки этому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Хотя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Несмотря на это,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если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 Задание 3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фрагмент словарной статьи, в которой приводятся значения слова ОСНОВА.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ОСНО́ВА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-ы, жен.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Опорная часть предмета; остов. </w:t>
      </w: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Железобетонная о. конструкции.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Источник, главное, на чём строится что-н., что является сущностью чего-н. </w:t>
      </w: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Экономическая о. общества.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мн. Исходные, главные положения чего-н. </w:t>
      </w: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Основы экономических знаний. Основы нравственности.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Продольные нити ткани, переплетающиеся с утком (спец.).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 грамматике: вся часть слова до окончания. </w:t>
      </w: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Непроизводная о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(равная корню). </w:t>
      </w: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Производная о.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(корень вместе с суффиксами).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Задание 4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кровоточАщий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сорвалА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дОнизу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насквОзь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удЕлит</w:t>
      </w:r>
      <w:proofErr w:type="spellEnd"/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 Задание 5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Охотском море завершилась СПАСИТЕЛЬНАЯ операция МЧС по выводу судов из ледового плена.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Роза Львовна поднялась с кресел и ЦАРСТВЕННОЙ походкой направилась к двери.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Леша ОДЕЛ младшую сестрёнку, и они отправились встречать папу с работы.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Усадьба была окружена высокой КАМЕННОЙ оградой.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года план развития производства ПРЕТЕРПЕЛ значительные изменения.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 Задание 6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КРАТЧАЙШИЙ путь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ЛЯГТЕ на диван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 ТУФЕЛЬ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взгляды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ТРЁХСТАМИ вопросами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 Задание 7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8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2"/>
        <w:gridCol w:w="523"/>
        <w:gridCol w:w="3804"/>
      </w:tblGrid>
      <w:tr w:rsidR="009C0303" w:rsidRPr="009F07EB" w:rsidTr="009C0303">
        <w:trPr>
          <w:trHeight w:val="311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 ОШИБКИ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  <w:tr w:rsidR="009C0303" w:rsidRPr="009F07EB" w:rsidTr="009C0303">
        <w:trPr>
          <w:trHeight w:val="69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неправильный выбор предложно-падежной формы существительного.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нарушение в построении предложения с несогласованным приложением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неправильное построение предложения с деепричастным оборотом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неправильное построение предложения с причастным оборотом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Рассматривая антикварные вещи, понимаешь, как много ценного они хранят.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Мотив безумия в романе «Мастер и Маргарита» тесно связан с мотивом беззвучия.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Исследуя нравственные изъяны современного общества, В. </w:t>
            </w: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Пьецух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своих произведениях часто обращается к классическим сюжетам и классическим героям, отмечая, что «фабульная основа – категория бессмертная».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М. </w:t>
            </w: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Веллер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пишет: «Шукшин не судит героев, а понимает их, и это даёт двойственный взгляд о предмете рассказа».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Платонов в повести «Котлован» не только ведёт спор с философией Нового времени на уровне содержания, но и на уровне формы.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Долгое время вопрос о датировке поэмы Есенина «Чёрном человеке» оставался дискуссионным.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В мировой литературе есть огромное количество произведений, посвящённым женщине.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Приятно смотреть со стороны, когда по морю плывёт корабль, окрылённый белыми парусами, словно лебедь.</w:t>
            </w:r>
          </w:p>
          <w:p w:rsidR="009C0303" w:rsidRPr="009F07EB" w:rsidRDefault="009C0303" w:rsidP="009C0303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Закончив все сборы, по громкой связи было объявлено о том, что на первом этаже корпуса №1 состоится общая заключительная встреча.</w:t>
            </w:r>
          </w:p>
        </w:tc>
      </w:tr>
    </w:tbl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C0303" w:rsidRPr="009F07EB" w:rsidTr="009C030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9C0303" w:rsidRPr="009F07EB" w:rsidTr="009C030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303" w:rsidRPr="009F07EB" w:rsidRDefault="009C0303" w:rsidP="009C030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 Задание 8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слово, в котором пропущена безударная чередующаяся гласная корня. Выпишите это слово, вставив пропущенную букву.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тить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(прожектором)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п..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ролон</w:t>
      </w:r>
      <w:proofErr w:type="spellEnd"/>
      <w:proofErr w:type="gram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д..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ректива</w:t>
      </w:r>
      <w:proofErr w:type="spellEnd"/>
      <w:proofErr w:type="gram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разд..рать</w:t>
      </w:r>
      <w:proofErr w:type="spellEnd"/>
      <w:proofErr w:type="gram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перек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</w:t>
      </w:r>
      <w:proofErr w:type="spellEnd"/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 Задание 9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ячий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из..ять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(не)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дюжил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..платно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от..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греть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поз..вчера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высил</w:t>
      </w:r>
      <w:proofErr w:type="spellEnd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лежно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вкусно,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..крыл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 Задание 10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Выпишите слово, в котором на месте пропуска пишется буква Е.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неразборч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вый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высме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вающий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вающий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завистл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вый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окольц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</w:t>
      </w:r>
      <w:proofErr w:type="spellEnd"/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 Задание 11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Выпишите слово, в котором на месте пропуска пишется буква Е.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немысл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мый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испорт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шь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заверт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шь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шь</w:t>
      </w:r>
      <w:proofErr w:type="spellEnd"/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промолв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вший</w:t>
      </w:r>
      <w:proofErr w:type="spellEnd"/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 Задание 12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Земля, давно (не)видевшая дождя, трескалась.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Солнце (не)выносимо жгло.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Река, еще (не)скованная льдом, мрачно катила свои свинцовые воды.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(Не)с кого спрашивать, когда сам виноват.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давно (не)был в родной стороне.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 Задание 13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Егор долго сидел один в (ПОЛУ)ТЁМНОЙ комнате, потом он вышел в столовую, сказал что-то, но никто так и не понял, что он имел (В)ВИДУ.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Крыгин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ТО(ЖЕ) являлся специалистом в этой области, (ПРИ)ЧЁМ известным.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с бабушкой шли (В)ГЛУБЬ леса, но я совсем не волновался, потому что знал: бабушка достаточно хорошо знает этот бор, ЧТО(БЫ) найти обратную дорогу.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ТАК(ЖЕ) директор рассказывал о планах предприятия на ближайший год, и все (НА)ПРОТЯЖЕНИИ нескольких часов внимательно слушали.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разбились в колонны (ПО)ДВОЕ и (ТОТ)ЧАС отправились в путь.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 Задание 14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все цифры, на месте которых пишется НН.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укажите в порядке возрастания.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Ели и сосны, </w:t>
      </w:r>
      <w:proofErr w:type="gram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скова(</w:t>
      </w:r>
      <w:proofErr w:type="gram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</w:t>
      </w:r>
      <w:proofErr w:type="spell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морозом, застыли черные и неподвижные, только изредка сухо потрескивали, словно </w:t>
      </w:r>
      <w:proofErr w:type="spell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простуже</w:t>
      </w:r>
      <w:proofErr w:type="spell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(2)о кашляли. Волк поднял голову и завыл – тоскливо и </w:t>
      </w:r>
      <w:proofErr w:type="gram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дли(</w:t>
      </w:r>
      <w:proofErr w:type="gramEnd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3)о. В ответ ему испуга(4)о залаял в избе пес.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 Задание 15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знаки препинания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Укажите два предложения, в которых нужно поставить </w:t>
      </w:r>
      <w:proofErr w:type="spellStart"/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ОДНУ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запятую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Запишите номера этих предложений.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образом Плюшкина в «Мёртвых душах» Гоголя тесно связан мотив запустения и гниения омертвения и деградации.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Революция и Гражданская война не только изменили социально-политическую обстановку в стране но и повлияли на мысли и умонастроения людей.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 появлении незнакомца в городе говорили на следующий день и через неделю и даже через месяц.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Каждый день я старался узнавать что-то новое не желал терять ни одного часа ни одной минуты.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утром всё так же ревело седое и мглистое море и летели на набережную тяжёлые брызги прибоя.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 Задание 16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знаки препинания: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Ночью пошёл дождь (1) ещё по-летнему тёплый (2) а уже к утру начали облетать (3) пожелтевшие за неделю (4) листья.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 Задание 17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недостающие знаки препинания: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Я предчувствую, — сказал доктор, — что (1) бедный Грушницкий (2) будет вашей жертвой...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 Дальше (3) доктор...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Княгиня сказала, что ваше лицо ей знакомо. Я ей заметил, что (4) верно (5) она вас встречала в Петербурге, где-нибудь в свете... я сказал ваше имя... Оно было ей известно. Кажется (6) ваша история там наделала много шума... Княгиня стала рассказывать о ваших похождениях, прибавляя (7) вероятно (8) к светским сплетням свои замечания... &lt;…&gt;Если (9) вы хотите, я вас представлю...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 Задание 18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знаки препинания: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Отчего часы (1) к звуку (2) которых (3) давно бы пора было привыкнуть (4) напоминают мне так много?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 Задание 19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знаки препинания: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Прямо над головой вспыхнула запоздалая молния (1) и (2) пока она светила (3) я увидел (4) как мерцает какая-то белая точка на берегу.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 Задание 20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Отредактируйте предложение: исправьте лексическую ошибку, </w:t>
      </w: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исключив лишнее</w:t>
      </w: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слово. Выпишите это слово.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прейскуранте цен мы не обнаружили товара, который был нам необходим для завершения ремонта.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 Задание 21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из высказываний соответствуют содержанию текста? Укажите номера ответов.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укажите в порядке возрастания.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«Согласный гимн колоколов» златоглавых церквей представляется автору языком древней столицы.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Наполеон впервые увидел Кремль с Воробьёвых гор.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Наиболее яркое, сильное впечатление красота Москвы производит на закате дня.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Московский Кремль невозможно сравнить с чем-либо, как невозможно и описать его.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Москва мало чем выделяется среди других городов мира.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1)Москва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есть обыкновенный большой город, каких тысяча; Москва не безмолвная громада камней холодных, составленных в симметрическом порядке... (2)Нет!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3)У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неё есть своя душа, своя жизнь.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4)Каждый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её камень хранит надпись, начертанную временем и роком, надпись, для толпы непонятную, но богатую, обильную мыслями, чувством и вдохновением для учёного, патриота и поэта!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5)Как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океана, у неё есть свой язык, язык сильный, звучный, святой, молитвенный! (6)Едва проснётся день, как уже со всех её златоглавых церквей раздаётся согласный гимн колоколов, подобно чудной, фантастической увертюре Бетховена.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7)Под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горой, у самой подошвы стены кремлёвской, против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Тайницких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ворот, протекает река, и за нею широкая долина, усыпанная домами и церквями, простирается до самой подошвы Поклонной горы, откуда Наполеон кинул первый взгляд на гибельный для него Кремль, откуда в первый раз он увидал его вещее пламя — этот грозный светоч, который озарил его торжество и его падение!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(8)Ближе к центру города здания принимают вид более стройный, более европейский; проглядывают богатые колоннады, широкие дворы, обнесённые чугунными решётками, бесчисленные главы церквей.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(9)На западе, за длинной башней, где живут и могут жить одни ласточки, ибо она, будучи построена после французов, не имеет внутри ни потолков, ни лестниц и стены её распёрты крестообразно поставленными брусьями, возвышаются арки каменного моста, который дугою перегибается с одного берега на другой; вода, удержанная небольшой запрудой, с шумом и пеною вырывается из-под него, образуя между сводами небольшие водопады.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10)Далее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моста, по правую сторону реки, отделяются на небосклоне зубчатые силуэты Алексеевского монастыря; по левую, на равнине между кровлями купеческих домов, блещут верхи Донского монастыря. (</w:t>
      </w:r>
      <w:proofErr w:type="gram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11)А</w:t>
      </w:r>
      <w:proofErr w:type="gram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ним, одеты голубым туманом, восходящим от студёных волн реки, начинаются Воробьёвы горы, увенчанные густыми рощами, которые с крутых вершин глядятся в реку, извивающуюся у их подошвы подобно змее, покрытой серебристою чешуёй.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(12)Когда склоняется день, когда розовая мгла одевает дальние части города и окрестные холмы, тогда только можно видеть нашу древнюю столицу во всём её блеске, ибо подобно красавице, показывающей только вечером свои лучшие уборы, она только в этот торжественный час может произвести на душу сильное, неизгладимое впечатление.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(13) Что сравнить с этим Кремлём, который, 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окружась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зубчатыми стенами, красуясь золотыми главами соборов, возлежит на высокой горе, как державный венец на челе грозного владыки?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(14)Он алтарь России, на нём должны совершаться и уже совершались многие жертвы, достойные Отечества. (15)Давно ли, как баснословный Феникс, он возродился из пылающего своего праха?!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(16)Нет, ни Кремля, ни его зубчатых стен, ни его тёмных переходов, ни пышных дворцов его описать невозможно. (17)Надо видеть, видеть... (18)Надо чувствовать всё, что они говорят сердцу и воображению!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(По М. Ю. Лермонтову*)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Михаил Юрьевич Лермонтов (1814—1841 гг.) — великий русский поэт, прозаик, драматург, художник.</w:t>
      </w: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 Задание 22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из перечисленных утверждений являются верными? Укажите номера ответов.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укажите в порядке возрастания.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Предложения 3—5 содержат обоснование утверждения, высказанного в предложении 1.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Предложения 7—8 содержат повествование.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 предложениях 10—11 представлено описание.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 предложениях 16—18 содержится рассуждение.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 предложении 14 представлено описание.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 Задание 23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предложения 4 выпишите синонимы (синонимическую пару).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 Задание 24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предложений 10—14 найдите такое(-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которое(-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связано(-ы) с предыдущим при помощи личных местоимений. Напишите номер(-а) этого(-их) предложения(-</w:t>
      </w:r>
      <w:proofErr w:type="spellStart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proofErr w:type="spellEnd"/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303" w:rsidRPr="009F07EB" w:rsidRDefault="009C0303" w:rsidP="009C030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 Задание 25 </w:t>
      </w:r>
    </w:p>
    <w:p w:rsidR="009F07EB" w:rsidRPr="009F07EB" w:rsidRDefault="009F07EB" w:rsidP="009F07E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Прочитайте фрагмент рецензии, составленной на основе текста, который Вы анализировали, выполняя задания 21–24.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«Ярко и эмоционально выражая своё отношение к древней столице, поэт использует разнообразные изобразительно-выразительные языковые средства, среди которых тропы, например (А) _______ («язык сильный, звучный, святой, молитвенный» в предложении 5), и синтаксическое средство — (Б) _______ (предложения 4, 8, 16). Лексическое средство — (В) _______ (например, «начертанную... роком» в предложении 4) — и синтаксическое выразительности — (Г) _______ («подобно чудной, фантастической увертюре Бетховена» в предложении 6, «как баснословный Феникс» в предложении 15) — подчёркивают величие исторической судьбы Москвы».</w:t>
      </w:r>
    </w:p>
    <w:p w:rsidR="009C0303" w:rsidRPr="009F07EB" w:rsidRDefault="009C0303" w:rsidP="009C0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сравнительный оборот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парцелляция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противопоставление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ряды однородных членов предложения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разговорные и просторечные слова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восклицательные предложения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книжная лексика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эпитеты</w:t>
      </w:r>
    </w:p>
    <w:p w:rsidR="009C0303" w:rsidRPr="009F07EB" w:rsidRDefault="009C0303" w:rsidP="009C03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риторический вопрос</w:t>
      </w:r>
    </w:p>
    <w:p w:rsidR="004910E0" w:rsidRDefault="004910E0" w:rsidP="008866E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5B17" w:rsidRDefault="00EB5B17">
      <w:pPr>
        <w:rPr>
          <w:rFonts w:ascii="Times New Roman" w:hAnsi="Times New Roman" w:cs="Times New Roman"/>
          <w:sz w:val="24"/>
          <w:szCs w:val="24"/>
        </w:rPr>
      </w:pPr>
    </w:p>
    <w:p w:rsidR="00303998" w:rsidRDefault="00303998" w:rsidP="00F0184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EB5B17" w:rsidRDefault="00EB5B17" w:rsidP="00F0184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EB5B17" w:rsidRDefault="00EB5B17" w:rsidP="00EB5B17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Ключи:</w:t>
      </w:r>
    </w:p>
    <w:p w:rsidR="00EB5B17" w:rsidRDefault="00EB5B17" w:rsidP="00EB5B17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EB5B17" w:rsidRDefault="00EB5B17" w:rsidP="00EB5B1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8A1559">
        <w:rPr>
          <w:rFonts w:ascii="Times New Roman" w:hAnsi="Times New Roman" w:cs="Times New Roman"/>
          <w:sz w:val="24"/>
          <w:szCs w:val="24"/>
        </w:rPr>
        <w:t>51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1559">
        <w:rPr>
          <w:rFonts w:ascii="Times New Roman" w:hAnsi="Times New Roman" w:cs="Times New Roman"/>
          <w:sz w:val="24"/>
          <w:szCs w:val="24"/>
        </w:rPr>
        <w:t>такимобразом</w:t>
      </w:r>
      <w:proofErr w:type="spellEnd"/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3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досуг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доверительная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попробуем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Pr="008A1559">
        <w:rPr>
          <w:rFonts w:ascii="Times New Roman" w:hAnsi="Times New Roman" w:cs="Times New Roman"/>
          <w:sz w:val="24"/>
          <w:szCs w:val="24"/>
        </w:rPr>
        <w:t>47831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оригинальный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1559">
        <w:rPr>
          <w:rFonts w:ascii="Times New Roman" w:hAnsi="Times New Roman" w:cs="Times New Roman"/>
          <w:sz w:val="24"/>
          <w:szCs w:val="24"/>
        </w:rPr>
        <w:t>приоткрыватьприбрежный|прибрежныйприоткрывать</w:t>
      </w:r>
      <w:proofErr w:type="spellEnd"/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успокаиваться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увидишь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невысокого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1559">
        <w:rPr>
          <w:rFonts w:ascii="Times New Roman" w:hAnsi="Times New Roman" w:cs="Times New Roman"/>
          <w:sz w:val="24"/>
          <w:szCs w:val="24"/>
        </w:rPr>
        <w:t>итакнаконец|наконецитак</w:t>
      </w:r>
      <w:proofErr w:type="spellEnd"/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13|31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23|32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5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17</w:t>
      </w:r>
      <w:r w:rsidR="004910E0"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1234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18</w:t>
      </w:r>
      <w:r w:rsidR="004910E0">
        <w:rPr>
          <w:rFonts w:ascii="Times New Roman" w:hAnsi="Times New Roman" w:cs="Times New Roman"/>
          <w:sz w:val="24"/>
          <w:szCs w:val="24"/>
        </w:rPr>
        <w:t xml:space="preserve">- </w:t>
      </w:r>
      <w:r w:rsidRPr="008A1559">
        <w:rPr>
          <w:rFonts w:ascii="Times New Roman" w:hAnsi="Times New Roman" w:cs="Times New Roman"/>
          <w:sz w:val="24"/>
          <w:szCs w:val="24"/>
        </w:rPr>
        <w:t>1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1</w:t>
      </w:r>
      <w:r w:rsidR="004910E0">
        <w:rPr>
          <w:rFonts w:ascii="Times New Roman" w:hAnsi="Times New Roman" w:cs="Times New Roman"/>
          <w:sz w:val="24"/>
          <w:szCs w:val="24"/>
        </w:rPr>
        <w:t xml:space="preserve">9 - </w:t>
      </w:r>
      <w:r w:rsidRPr="008A1559">
        <w:rPr>
          <w:rFonts w:ascii="Times New Roman" w:hAnsi="Times New Roman" w:cs="Times New Roman"/>
          <w:sz w:val="24"/>
          <w:szCs w:val="24"/>
        </w:rPr>
        <w:t>134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20</w:t>
      </w:r>
      <w:r w:rsidR="004910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1559">
        <w:rPr>
          <w:rFonts w:ascii="Times New Roman" w:hAnsi="Times New Roman" w:cs="Times New Roman"/>
          <w:sz w:val="24"/>
          <w:szCs w:val="24"/>
        </w:rPr>
        <w:t>спросонья|послесна</w:t>
      </w:r>
      <w:proofErr w:type="spellEnd"/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21</w:t>
      </w:r>
      <w:r w:rsidR="004910E0"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123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22</w:t>
      </w:r>
      <w:r w:rsidR="004910E0">
        <w:rPr>
          <w:rFonts w:ascii="Times New Roman" w:hAnsi="Times New Roman" w:cs="Times New Roman"/>
          <w:sz w:val="24"/>
          <w:szCs w:val="24"/>
        </w:rPr>
        <w:t xml:space="preserve"> - </w:t>
      </w:r>
      <w:r w:rsidRPr="008A1559">
        <w:rPr>
          <w:rFonts w:ascii="Times New Roman" w:hAnsi="Times New Roman" w:cs="Times New Roman"/>
          <w:sz w:val="24"/>
          <w:szCs w:val="24"/>
        </w:rPr>
        <w:t>234</w:t>
      </w:r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23</w:t>
      </w:r>
      <w:r w:rsidR="004910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1559">
        <w:rPr>
          <w:rFonts w:ascii="Times New Roman" w:hAnsi="Times New Roman" w:cs="Times New Roman"/>
          <w:sz w:val="24"/>
          <w:szCs w:val="24"/>
        </w:rPr>
        <w:t>помчаласьпобежали|побежалипомчалась</w:t>
      </w:r>
      <w:proofErr w:type="spellEnd"/>
    </w:p>
    <w:p w:rsidR="008A1559" w:rsidRPr="008A1559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24</w:t>
      </w:r>
      <w:r w:rsidR="004910E0">
        <w:rPr>
          <w:rFonts w:ascii="Times New Roman" w:hAnsi="Times New Roman" w:cs="Times New Roman"/>
          <w:sz w:val="24"/>
          <w:szCs w:val="24"/>
        </w:rPr>
        <w:t xml:space="preserve">- </w:t>
      </w:r>
      <w:r w:rsidRPr="008A1559">
        <w:rPr>
          <w:rFonts w:ascii="Times New Roman" w:hAnsi="Times New Roman" w:cs="Times New Roman"/>
          <w:sz w:val="24"/>
          <w:szCs w:val="24"/>
        </w:rPr>
        <w:t>8</w:t>
      </w:r>
    </w:p>
    <w:p w:rsidR="00EB5B17" w:rsidRDefault="008A1559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A1559">
        <w:rPr>
          <w:rFonts w:ascii="Times New Roman" w:hAnsi="Times New Roman" w:cs="Times New Roman"/>
          <w:sz w:val="24"/>
          <w:szCs w:val="24"/>
        </w:rPr>
        <w:t>2</w:t>
      </w:r>
      <w:r w:rsidR="004910E0">
        <w:rPr>
          <w:rFonts w:ascii="Times New Roman" w:hAnsi="Times New Roman" w:cs="Times New Roman"/>
          <w:sz w:val="24"/>
          <w:szCs w:val="24"/>
        </w:rPr>
        <w:t xml:space="preserve">5 – </w:t>
      </w:r>
      <w:r w:rsidRPr="008A1559">
        <w:rPr>
          <w:rFonts w:ascii="Times New Roman" w:hAnsi="Times New Roman" w:cs="Times New Roman"/>
          <w:sz w:val="24"/>
          <w:szCs w:val="24"/>
        </w:rPr>
        <w:t>6937</w:t>
      </w:r>
    </w:p>
    <w:p w:rsidR="004910E0" w:rsidRDefault="004910E0" w:rsidP="008A155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4910E0" w:rsidRDefault="004910E0" w:rsidP="008866E4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C4DF5" w:rsidRPr="00FC4DF5" w:rsidRDefault="00FC4DF5" w:rsidP="00FC4D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53</w:t>
      </w:r>
    </w:p>
    <w:p w:rsidR="00FC4DF5" w:rsidRPr="00FC4DF5" w:rsidRDefault="00FC4DF5" w:rsidP="00FC4D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DF5">
        <w:rPr>
          <w:rFonts w:ascii="Times New Roman" w:hAnsi="Times New Roman" w:cs="Times New Roman"/>
          <w:sz w:val="24"/>
          <w:szCs w:val="24"/>
        </w:rPr>
        <w:t>Именнопоэтому</w:t>
      </w:r>
      <w:proofErr w:type="spellEnd"/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1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досуха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доверительный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4DF5">
        <w:rPr>
          <w:rFonts w:ascii="Times New Roman" w:hAnsi="Times New Roman" w:cs="Times New Roman"/>
          <w:sz w:val="24"/>
          <w:szCs w:val="24"/>
        </w:rPr>
        <w:t>честнее|болеечестно</w:t>
      </w:r>
      <w:proofErr w:type="spellEnd"/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53781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суверенитет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C4DF5">
        <w:rPr>
          <w:rFonts w:ascii="Times New Roman" w:hAnsi="Times New Roman" w:cs="Times New Roman"/>
          <w:sz w:val="24"/>
          <w:szCs w:val="24"/>
        </w:rPr>
        <w:t>беспрестанныйнепреложный|непреложныйбеспрестанный</w:t>
      </w:r>
      <w:proofErr w:type="spellEnd"/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удваивавший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обидятся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неправильные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C4DF5">
        <w:rPr>
          <w:rFonts w:ascii="Times New Roman" w:hAnsi="Times New Roman" w:cs="Times New Roman"/>
          <w:sz w:val="24"/>
          <w:szCs w:val="24"/>
        </w:rPr>
        <w:t>несмотрянасквозь|насквозьнесмотря</w:t>
      </w:r>
      <w:proofErr w:type="spellEnd"/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123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12|21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14|41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123456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2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1234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совершенно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134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lastRenderedPageBreak/>
        <w:t>22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134</w:t>
      </w:r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C4DF5">
        <w:rPr>
          <w:rFonts w:ascii="Times New Roman" w:hAnsi="Times New Roman" w:cs="Times New Roman"/>
          <w:sz w:val="24"/>
          <w:szCs w:val="24"/>
        </w:rPr>
        <w:t>богатуюобильную|обильнуюбогатую|богатыйобильный|обильныйбогатый</w:t>
      </w:r>
      <w:proofErr w:type="spellEnd"/>
    </w:p>
    <w:p w:rsidR="00FC4DF5" w:rsidRPr="00FC4DF5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DF5">
        <w:rPr>
          <w:rFonts w:ascii="Times New Roman" w:hAnsi="Times New Roman" w:cs="Times New Roman"/>
          <w:sz w:val="24"/>
          <w:szCs w:val="24"/>
        </w:rPr>
        <w:t>14</w:t>
      </w:r>
    </w:p>
    <w:p w:rsidR="000D7DC9" w:rsidRDefault="00FC4DF5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4DF5">
        <w:rPr>
          <w:rFonts w:ascii="Times New Roman" w:hAnsi="Times New Roman" w:cs="Times New Roman"/>
          <w:sz w:val="24"/>
          <w:szCs w:val="24"/>
        </w:rPr>
        <w:t>8471</w:t>
      </w:r>
    </w:p>
    <w:p w:rsidR="008866E4" w:rsidRDefault="008866E4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E4" w:rsidRDefault="008866E4" w:rsidP="00FC4DF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866E4" w:rsidRDefault="008866E4" w:rsidP="009F07EB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Ключ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8866E4" w:rsidRPr="008866E4" w:rsidRDefault="008866E4" w:rsidP="008866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- 42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 w:rsidRPr="008866E4">
        <w:rPr>
          <w:rFonts w:ascii="Times New Roman" w:hAnsi="Times New Roman" w:cs="Times New Roman"/>
          <w:sz w:val="24"/>
          <w:szCs w:val="24"/>
        </w:rPr>
        <w:t>тоесть</w:t>
      </w:r>
      <w:proofErr w:type="spellEnd"/>
    </w:p>
    <w:p w:rsidR="008866E4" w:rsidRPr="008866E4" w:rsidRDefault="008866E4" w:rsidP="008866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2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намерение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представительное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пятисот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97452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религиозный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66E4">
        <w:rPr>
          <w:rFonts w:ascii="Times New Roman" w:hAnsi="Times New Roman" w:cs="Times New Roman"/>
          <w:sz w:val="24"/>
          <w:szCs w:val="24"/>
        </w:rPr>
        <w:t>преинтересныйпресечь|пресечьпреинтересный</w:t>
      </w:r>
      <w:proofErr w:type="spellEnd"/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сиреневый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приклеивший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неразговорчивым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66E4">
        <w:rPr>
          <w:rFonts w:ascii="Times New Roman" w:hAnsi="Times New Roman" w:cs="Times New Roman"/>
          <w:sz w:val="24"/>
          <w:szCs w:val="24"/>
        </w:rPr>
        <w:t>будтопопросту|попростубудто</w:t>
      </w:r>
      <w:proofErr w:type="spellEnd"/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124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34|43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3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17 - </w:t>
      </w:r>
      <w:r w:rsidRPr="008866E4">
        <w:rPr>
          <w:rFonts w:ascii="Times New Roman" w:hAnsi="Times New Roman" w:cs="Times New Roman"/>
          <w:sz w:val="24"/>
          <w:szCs w:val="24"/>
        </w:rPr>
        <w:t>1234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2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13|31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66E4">
        <w:rPr>
          <w:rFonts w:ascii="Times New Roman" w:hAnsi="Times New Roman" w:cs="Times New Roman"/>
          <w:sz w:val="24"/>
          <w:szCs w:val="24"/>
        </w:rPr>
        <w:t>мокрую|мокрая</w:t>
      </w:r>
      <w:proofErr w:type="spellEnd"/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12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234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здорово</w:t>
      </w:r>
    </w:p>
    <w:p w:rsidR="008866E4" w:rsidRP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66E4">
        <w:rPr>
          <w:rFonts w:ascii="Times New Roman" w:hAnsi="Times New Roman" w:cs="Times New Roman"/>
          <w:sz w:val="24"/>
          <w:szCs w:val="24"/>
        </w:rPr>
        <w:t>22</w:t>
      </w:r>
    </w:p>
    <w:p w:rsidR="008866E4" w:rsidRDefault="008866E4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866E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5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E4">
        <w:rPr>
          <w:rFonts w:ascii="Times New Roman" w:hAnsi="Times New Roman" w:cs="Times New Roman"/>
          <w:sz w:val="24"/>
          <w:szCs w:val="24"/>
        </w:rPr>
        <w:t>2374</w:t>
      </w:r>
    </w:p>
    <w:p w:rsidR="00D545CF" w:rsidRDefault="00D545CF" w:rsidP="008866E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D545CF" w:rsidRDefault="00D545CF" w:rsidP="009F07EB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23|32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Иесли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2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уделит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спасательная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тремястами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46975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раздирать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сдюжилбесплатно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окольцевать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посеешь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невыносимо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тожепричём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1234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12|21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12|21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345678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14|41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1234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цен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134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lastRenderedPageBreak/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134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богатуюобильную|обильнуюбогатую|богатыйобильный|обильныйбогатый</w:t>
      </w:r>
    </w:p>
    <w:p w:rsidR="009F07EB" w:rsidRPr="009F07E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14</w:t>
      </w:r>
    </w:p>
    <w:p w:rsidR="00D545CF" w:rsidRPr="00F0184B" w:rsidRDefault="009F07EB" w:rsidP="009F07E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F07E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07EB">
        <w:rPr>
          <w:rFonts w:ascii="Times New Roman" w:hAnsi="Times New Roman" w:cs="Times New Roman"/>
          <w:sz w:val="24"/>
          <w:szCs w:val="24"/>
        </w:rPr>
        <w:t>8471</w:t>
      </w:r>
    </w:p>
    <w:sectPr w:rsidR="00D545CF" w:rsidRPr="00F0184B" w:rsidSect="00F018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DB5"/>
    <w:multiLevelType w:val="hybridMultilevel"/>
    <w:tmpl w:val="73B67474"/>
    <w:lvl w:ilvl="0" w:tplc="7C5682F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ED514B0"/>
    <w:multiLevelType w:val="hybridMultilevel"/>
    <w:tmpl w:val="B3BA9AB0"/>
    <w:lvl w:ilvl="0" w:tplc="51F69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D32"/>
    <w:multiLevelType w:val="hybridMultilevel"/>
    <w:tmpl w:val="C2221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5E4571"/>
    <w:multiLevelType w:val="hybridMultilevel"/>
    <w:tmpl w:val="92621EF4"/>
    <w:lvl w:ilvl="0" w:tplc="EBCA67F4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BE"/>
    <w:rsid w:val="0001598F"/>
    <w:rsid w:val="000D7DC9"/>
    <w:rsid w:val="001802CD"/>
    <w:rsid w:val="002A2807"/>
    <w:rsid w:val="00303998"/>
    <w:rsid w:val="003210CF"/>
    <w:rsid w:val="004245D4"/>
    <w:rsid w:val="004910E0"/>
    <w:rsid w:val="004A6F9D"/>
    <w:rsid w:val="008866E4"/>
    <w:rsid w:val="008A1559"/>
    <w:rsid w:val="008B1F83"/>
    <w:rsid w:val="00986421"/>
    <w:rsid w:val="009C0303"/>
    <w:rsid w:val="009F07EB"/>
    <w:rsid w:val="00AB19DB"/>
    <w:rsid w:val="00C73C24"/>
    <w:rsid w:val="00D545CF"/>
    <w:rsid w:val="00E4164C"/>
    <w:rsid w:val="00E643F9"/>
    <w:rsid w:val="00EB5B17"/>
    <w:rsid w:val="00EC0A3C"/>
    <w:rsid w:val="00F0184B"/>
    <w:rsid w:val="00F1324B"/>
    <w:rsid w:val="00F918BE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13F6"/>
  <w15:docId w15:val="{D9115BC8-D581-46AB-87B1-1576D4DC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24"/>
    <w:pPr>
      <w:ind w:left="720"/>
      <w:contextualSpacing/>
    </w:pPr>
  </w:style>
  <w:style w:type="table" w:styleId="a4">
    <w:name w:val="Table Grid"/>
    <w:basedOn w:val="a1"/>
    <w:uiPriority w:val="59"/>
    <w:rsid w:val="00AB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4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73887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03768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04617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279018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117870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55822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29010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281535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1194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063639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71446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045297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09907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00754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085510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91063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871613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44171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61701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57845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986277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663327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06066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037575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37946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62690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550852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354373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7948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1427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378096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755570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43352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51667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19961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356833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57701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57404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25963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17639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94509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573810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776344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01371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63446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40843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83434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998027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5223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20394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75542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149173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12275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40602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224865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39016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86562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36678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92527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57169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74794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82384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13561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374236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855742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612415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215461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397916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33984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222024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33294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91298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14251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54756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05514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667390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93405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472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1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31195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34797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509220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53395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84405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995454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637541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48442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185234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82382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81662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46102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54454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746030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49464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458541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867676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72644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471776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65156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77936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0683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21919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724789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37750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76048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86438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648497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61585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404153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83561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85601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506355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734916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70545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50614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99678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999659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487975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30644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59735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080230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37639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905476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89275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701168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97719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648722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79193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821806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769653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5682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97301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520085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87717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96435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292200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583289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541833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88242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085358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48921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350285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35687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69724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07855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993215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0061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627399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07831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435020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89342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68835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46912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35321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872352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979784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48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2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3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21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2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5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2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2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29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4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2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5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4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5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2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4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6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7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79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17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5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9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7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53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8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8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7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3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1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2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702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0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1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6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8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0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0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1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60508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28565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662193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700896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43882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348877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82196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0152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51249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22660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44433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65390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948735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8580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57794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65192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85986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26610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666949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094547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562985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41631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907898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285723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815675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52816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43626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94552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765323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6614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42552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60821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090852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21027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118399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2676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62542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64698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110863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51459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94693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434164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88597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73520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89744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812200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83446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823452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13463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33454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37324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51367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5920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88111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02467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38907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24409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48745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98877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97906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0689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1071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11819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797461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18765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896637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332969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90304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077734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89375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55565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659419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083000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83970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16992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318496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544270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254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9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29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202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6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0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0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3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6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7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7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2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1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12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3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7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5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5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00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89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0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7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37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1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2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8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4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3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3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5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0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3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1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9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7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4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4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360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7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1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4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5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2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1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421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7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4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81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4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3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59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3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6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1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0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5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9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7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5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8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0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9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29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7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41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58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2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43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9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4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9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6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1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0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799420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41985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14578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703106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669447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520975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904736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950909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65808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0293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227264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44051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96982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11248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888103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06836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53441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30401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80226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095305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841433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76886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482277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401762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81236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44502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07928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68537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585808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45405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87892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36875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407099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28078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57632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282683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34770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72035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125222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401599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52319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537335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24203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71306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354762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706066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43939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059030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04355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92426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094870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65555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951410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408981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53598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44249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167333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651707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151216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10348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656067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06145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776281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16311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053928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595667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23460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20019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988506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15742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285956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41617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69741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35448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64231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586840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555410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EBCE-32C1-4769-9631-88E6CF64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25</Pages>
  <Words>9650</Words>
  <Characters>55007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Лёва</dc:creator>
  <cp:lastModifiedBy>Ученик</cp:lastModifiedBy>
  <cp:revision>13</cp:revision>
  <dcterms:created xsi:type="dcterms:W3CDTF">2017-11-16T10:35:00Z</dcterms:created>
  <dcterms:modified xsi:type="dcterms:W3CDTF">2023-03-10T02:31:00Z</dcterms:modified>
</cp:coreProperties>
</file>